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30FF" w:rsidRDefault="00A430FF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 w:rsidR="006D24E5" w:rsidRDefault="006D24E5">
      <w:pPr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8"/>
          <w:szCs w:val="28"/>
        </w:rPr>
      </w:pPr>
      <w:r w:rsidRPr="006D24E5">
        <w:rPr>
          <w:rFonts w:ascii="微软雅黑" w:eastAsia="微软雅黑" w:hAnsi="微软雅黑" w:cs="宋体" w:hint="eastAsia"/>
          <w:b/>
          <w:bCs/>
          <w:color w:val="0070C0"/>
          <w:kern w:val="0"/>
          <w:sz w:val="28"/>
          <w:szCs w:val="28"/>
        </w:rPr>
        <w:t>中层经理管理能力提升</w:t>
      </w:r>
      <w:r w:rsidRPr="006D24E5">
        <w:rPr>
          <w:rFonts w:ascii="微软雅黑" w:eastAsia="微软雅黑" w:hAnsi="微软雅黑" w:cs="宋体" w:hint="eastAsia"/>
          <w:b/>
          <w:bCs/>
          <w:color w:val="0070C0"/>
          <w:kern w:val="0"/>
          <w:sz w:val="28"/>
          <w:szCs w:val="28"/>
        </w:rPr>
        <w:tab/>
      </w:r>
    </w:p>
    <w:p w:rsidR="00A430FF" w:rsidRDefault="00643A8B" w:rsidP="006D24E5">
      <w:pPr>
        <w:jc w:val="center"/>
        <w:rPr>
          <w:rFonts w:eastAsia="微软雅黑" w:cs="宋体"/>
          <w:bCs/>
          <w:color w:val="0070C0"/>
          <w:kern w:val="0"/>
          <w:sz w:val="18"/>
          <w:szCs w:val="18"/>
        </w:rPr>
      </w:pPr>
      <w:r>
        <w:rPr>
          <w:rFonts w:eastAsia="微软雅黑" w:cs="宋体"/>
          <w:bCs/>
          <w:color w:val="0070C0"/>
          <w:kern w:val="0"/>
          <w:sz w:val="18"/>
          <w:szCs w:val="18"/>
        </w:rPr>
        <w:t xml:space="preserve">The Improvement </w:t>
      </w:r>
      <w:r>
        <w:rPr>
          <w:rFonts w:eastAsia="微软雅黑" w:cs="宋体" w:hint="eastAsia"/>
          <w:bCs/>
          <w:color w:val="0070C0"/>
          <w:kern w:val="0"/>
          <w:sz w:val="18"/>
          <w:szCs w:val="18"/>
        </w:rPr>
        <w:t>o</w:t>
      </w:r>
      <w:r w:rsidR="006D24E5" w:rsidRPr="006D24E5">
        <w:rPr>
          <w:rFonts w:eastAsia="微软雅黑" w:cs="宋体"/>
          <w:bCs/>
          <w:color w:val="0070C0"/>
          <w:kern w:val="0"/>
          <w:sz w:val="18"/>
          <w:szCs w:val="18"/>
        </w:rPr>
        <w:t>f Middle Management Abilities</w:t>
      </w:r>
    </w:p>
    <w:p w:rsidR="006D24E5" w:rsidRDefault="006D24E5" w:rsidP="006D24E5">
      <w:pPr>
        <w:jc w:val="center"/>
        <w:rPr>
          <w:rFonts w:eastAsia="微软雅黑" w:cs="宋体"/>
          <w:bCs/>
          <w:kern w:val="0"/>
          <w:sz w:val="18"/>
          <w:szCs w:val="18"/>
        </w:rPr>
      </w:pPr>
    </w:p>
    <w:p w:rsidR="007958A7" w:rsidRPr="007958A7" w:rsidRDefault="00874EEE" w:rsidP="00874EEE">
      <w:pPr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 w:rsidRPr="007958A7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时间</w:t>
      </w:r>
      <w:r w:rsidRPr="007958A7">
        <w:rPr>
          <w:rFonts w:eastAsia="微软雅黑" w:cs="宋体"/>
          <w:b/>
          <w:bCs/>
          <w:color w:val="0070C0"/>
          <w:kern w:val="0"/>
          <w:sz w:val="24"/>
          <w:szCs w:val="24"/>
        </w:rPr>
        <w:t>/</w:t>
      </w:r>
      <w:r w:rsidRPr="007958A7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地点：</w:t>
      </w:r>
    </w:p>
    <w:p w:rsidR="007958A7" w:rsidRDefault="007958A7" w:rsidP="007958A7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/>
          <w:bCs/>
          <w:kern w:val="0"/>
          <w:sz w:val="18"/>
          <w:szCs w:val="18"/>
        </w:rPr>
        <w:t>上海：</w:t>
      </w:r>
      <w:r w:rsidRPr="007958A7">
        <w:rPr>
          <w:rFonts w:eastAsia="微软雅黑" w:cs="宋体" w:hint="eastAsia"/>
          <w:bCs/>
          <w:kern w:val="0"/>
          <w:sz w:val="18"/>
          <w:szCs w:val="18"/>
        </w:rPr>
        <w:t>2</w:t>
      </w:r>
      <w:r w:rsidRPr="007958A7">
        <w:rPr>
          <w:rFonts w:eastAsia="微软雅黑" w:cs="宋体"/>
          <w:bCs/>
          <w:kern w:val="0"/>
          <w:sz w:val="18"/>
          <w:szCs w:val="18"/>
        </w:rPr>
        <w:t>020</w:t>
      </w:r>
      <w:r w:rsidRPr="007958A7">
        <w:rPr>
          <w:rFonts w:eastAsia="微软雅黑" w:cs="宋体"/>
          <w:bCs/>
          <w:kern w:val="0"/>
          <w:sz w:val="18"/>
          <w:szCs w:val="18"/>
        </w:rPr>
        <w:t>年</w:t>
      </w:r>
      <w:r w:rsidRPr="007958A7">
        <w:rPr>
          <w:rFonts w:eastAsia="微软雅黑" w:cs="宋体" w:hint="eastAsia"/>
          <w:bCs/>
          <w:kern w:val="0"/>
          <w:sz w:val="18"/>
          <w:szCs w:val="18"/>
        </w:rPr>
        <w:t>2</w:t>
      </w:r>
      <w:r w:rsidRPr="007958A7">
        <w:rPr>
          <w:rFonts w:eastAsia="微软雅黑" w:cs="宋体" w:hint="eastAsia"/>
          <w:bCs/>
          <w:kern w:val="0"/>
          <w:sz w:val="18"/>
          <w:szCs w:val="18"/>
        </w:rPr>
        <w:t>月</w:t>
      </w:r>
      <w:r w:rsidRPr="007958A7">
        <w:rPr>
          <w:rFonts w:eastAsia="微软雅黑" w:cs="宋体" w:hint="eastAsia"/>
          <w:bCs/>
          <w:kern w:val="0"/>
          <w:sz w:val="18"/>
          <w:szCs w:val="18"/>
        </w:rPr>
        <w:t>1</w:t>
      </w:r>
      <w:r w:rsidRPr="007958A7">
        <w:rPr>
          <w:rFonts w:eastAsia="微软雅黑" w:cs="宋体"/>
          <w:bCs/>
          <w:kern w:val="0"/>
          <w:sz w:val="18"/>
          <w:szCs w:val="18"/>
        </w:rPr>
        <w:t>3</w:t>
      </w:r>
      <w:r w:rsidRPr="007958A7">
        <w:rPr>
          <w:rFonts w:eastAsia="微软雅黑" w:cs="宋体" w:hint="eastAsia"/>
          <w:bCs/>
          <w:kern w:val="0"/>
          <w:sz w:val="18"/>
          <w:szCs w:val="18"/>
        </w:rPr>
        <w:t>-</w:t>
      </w:r>
      <w:r w:rsidRPr="007958A7">
        <w:rPr>
          <w:rFonts w:eastAsia="微软雅黑" w:cs="宋体"/>
          <w:bCs/>
          <w:kern w:val="0"/>
          <w:sz w:val="18"/>
          <w:szCs w:val="18"/>
        </w:rPr>
        <w:t>14</w:t>
      </w:r>
      <w:r w:rsidRPr="007958A7">
        <w:rPr>
          <w:rFonts w:eastAsia="微软雅黑" w:cs="宋体"/>
          <w:bCs/>
          <w:kern w:val="0"/>
          <w:sz w:val="18"/>
          <w:szCs w:val="18"/>
        </w:rPr>
        <w:t>日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6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4-</w:t>
      </w:r>
      <w:r>
        <w:rPr>
          <w:rFonts w:eastAsia="微软雅黑" w:cs="宋体"/>
          <w:bCs/>
          <w:kern w:val="0"/>
          <w:sz w:val="18"/>
          <w:szCs w:val="18"/>
        </w:rPr>
        <w:t>5</w:t>
      </w:r>
      <w:r>
        <w:rPr>
          <w:rFonts w:eastAsia="微软雅黑" w:cs="宋体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0</w:t>
      </w:r>
      <w:r>
        <w:rPr>
          <w:rFonts w:eastAsia="微软雅黑" w:cs="宋体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2</w:t>
      </w:r>
      <w:r>
        <w:rPr>
          <w:rFonts w:eastAsia="微软雅黑" w:cs="宋体" w:hint="eastAsia"/>
          <w:bCs/>
          <w:kern w:val="0"/>
          <w:sz w:val="18"/>
          <w:szCs w:val="18"/>
        </w:rPr>
        <w:t>-</w:t>
      </w:r>
      <w:r>
        <w:rPr>
          <w:rFonts w:eastAsia="微软雅黑" w:cs="宋体"/>
          <w:bCs/>
          <w:kern w:val="0"/>
          <w:sz w:val="18"/>
          <w:szCs w:val="18"/>
        </w:rPr>
        <w:t>23</w:t>
      </w:r>
      <w:r>
        <w:rPr>
          <w:rFonts w:eastAsia="微软雅黑" w:cs="宋体"/>
          <w:bCs/>
          <w:kern w:val="0"/>
          <w:sz w:val="18"/>
          <w:szCs w:val="18"/>
        </w:rPr>
        <w:t>日</w:t>
      </w:r>
    </w:p>
    <w:p w:rsidR="007958A7" w:rsidRDefault="007958A7" w:rsidP="007958A7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7958A7">
        <w:rPr>
          <w:rFonts w:eastAsia="微软雅黑" w:cs="宋体"/>
          <w:b/>
          <w:bCs/>
          <w:kern w:val="0"/>
          <w:sz w:val="18"/>
          <w:szCs w:val="18"/>
        </w:rPr>
        <w:t>北京</w:t>
      </w:r>
      <w:r w:rsidRPr="007958A7">
        <w:rPr>
          <w:rFonts w:eastAsia="微软雅黑" w:cs="宋体" w:hint="eastAsia"/>
          <w:b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020</w:t>
      </w:r>
      <w:r>
        <w:rPr>
          <w:rFonts w:eastAsia="微软雅黑" w:cs="宋体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3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9</w:t>
      </w:r>
      <w:r>
        <w:rPr>
          <w:rFonts w:eastAsia="微软雅黑" w:cs="宋体" w:hint="eastAsia"/>
          <w:bCs/>
          <w:kern w:val="0"/>
          <w:sz w:val="18"/>
          <w:szCs w:val="18"/>
        </w:rPr>
        <w:t>-</w:t>
      </w:r>
      <w:r>
        <w:rPr>
          <w:rFonts w:eastAsia="微软雅黑" w:cs="宋体"/>
          <w:bCs/>
          <w:kern w:val="0"/>
          <w:sz w:val="18"/>
          <w:szCs w:val="18"/>
        </w:rPr>
        <w:t>20</w:t>
      </w:r>
      <w:r>
        <w:rPr>
          <w:rFonts w:eastAsia="微软雅黑" w:cs="宋体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>2020</w:t>
      </w:r>
      <w:r>
        <w:rPr>
          <w:rFonts w:eastAsia="微软雅黑" w:cs="宋体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7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6</w:t>
      </w:r>
      <w:r>
        <w:rPr>
          <w:rFonts w:eastAsia="微软雅黑" w:cs="宋体" w:hint="eastAsia"/>
          <w:bCs/>
          <w:kern w:val="0"/>
          <w:sz w:val="18"/>
          <w:szCs w:val="18"/>
        </w:rPr>
        <w:t>-</w:t>
      </w:r>
      <w:r>
        <w:rPr>
          <w:rFonts w:eastAsia="微软雅黑" w:cs="宋体"/>
          <w:bCs/>
          <w:kern w:val="0"/>
          <w:sz w:val="18"/>
          <w:szCs w:val="18"/>
        </w:rPr>
        <w:t>17</w:t>
      </w:r>
      <w:r>
        <w:rPr>
          <w:rFonts w:eastAsia="微软雅黑" w:cs="宋体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>2020</w:t>
      </w:r>
      <w:r>
        <w:rPr>
          <w:rFonts w:eastAsia="微软雅黑" w:cs="宋体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9</w:t>
      </w:r>
      <w:r>
        <w:rPr>
          <w:rFonts w:eastAsia="微软雅黑" w:cs="宋体" w:hint="eastAsia"/>
          <w:bCs/>
          <w:kern w:val="0"/>
          <w:sz w:val="18"/>
          <w:szCs w:val="18"/>
        </w:rPr>
        <w:t>-</w:t>
      </w:r>
      <w:r>
        <w:rPr>
          <w:rFonts w:eastAsia="微软雅黑" w:cs="宋体"/>
          <w:bCs/>
          <w:kern w:val="0"/>
          <w:sz w:val="18"/>
          <w:szCs w:val="18"/>
        </w:rPr>
        <w:t>20</w:t>
      </w:r>
      <w:r>
        <w:rPr>
          <w:rFonts w:eastAsia="微软雅黑" w:cs="宋体"/>
          <w:bCs/>
          <w:kern w:val="0"/>
          <w:sz w:val="18"/>
          <w:szCs w:val="18"/>
        </w:rPr>
        <w:t>日</w:t>
      </w:r>
      <w:r w:rsidR="00874EEE">
        <w:rPr>
          <w:rFonts w:eastAsia="微软雅黑" w:cs="宋体"/>
          <w:bCs/>
          <w:kern w:val="0"/>
          <w:sz w:val="18"/>
          <w:szCs w:val="18"/>
        </w:rPr>
        <w:t xml:space="preserve">         </w:t>
      </w:r>
    </w:p>
    <w:p w:rsidR="007958A7" w:rsidRDefault="007958A7" w:rsidP="007958A7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7958A7">
        <w:rPr>
          <w:rFonts w:eastAsia="微软雅黑" w:cs="宋体"/>
          <w:b/>
          <w:bCs/>
          <w:kern w:val="0"/>
          <w:sz w:val="18"/>
          <w:szCs w:val="18"/>
        </w:rPr>
        <w:t>深圳</w:t>
      </w:r>
      <w:r w:rsidRPr="007958A7">
        <w:rPr>
          <w:rFonts w:eastAsia="微软雅黑" w:cs="宋体" w:hint="eastAsia"/>
          <w:b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019</w:t>
      </w:r>
      <w:r>
        <w:rPr>
          <w:rFonts w:eastAsia="微软雅黑" w:cs="宋体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6</w:t>
      </w:r>
      <w:r>
        <w:rPr>
          <w:rFonts w:eastAsia="微软雅黑" w:cs="宋体" w:hint="eastAsia"/>
          <w:bCs/>
          <w:kern w:val="0"/>
          <w:sz w:val="18"/>
          <w:szCs w:val="18"/>
        </w:rPr>
        <w:t>-</w:t>
      </w:r>
      <w:r>
        <w:rPr>
          <w:rFonts w:eastAsia="微软雅黑" w:cs="宋体"/>
          <w:bCs/>
          <w:kern w:val="0"/>
          <w:sz w:val="18"/>
          <w:szCs w:val="18"/>
        </w:rPr>
        <w:t>27</w:t>
      </w:r>
      <w:r>
        <w:rPr>
          <w:rFonts w:eastAsia="微软雅黑" w:cs="宋体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>2020</w:t>
      </w:r>
      <w:r>
        <w:rPr>
          <w:rFonts w:eastAsia="微软雅黑" w:cs="宋体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4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3</w:t>
      </w:r>
      <w:r>
        <w:rPr>
          <w:rFonts w:eastAsia="微软雅黑" w:cs="宋体" w:hint="eastAsia"/>
          <w:bCs/>
          <w:kern w:val="0"/>
          <w:sz w:val="18"/>
          <w:szCs w:val="18"/>
        </w:rPr>
        <w:t>-</w:t>
      </w:r>
      <w:r>
        <w:rPr>
          <w:rFonts w:eastAsia="微软雅黑" w:cs="宋体"/>
          <w:bCs/>
          <w:kern w:val="0"/>
          <w:sz w:val="18"/>
          <w:szCs w:val="18"/>
        </w:rPr>
        <w:t>24</w:t>
      </w:r>
      <w:r>
        <w:rPr>
          <w:rFonts w:eastAsia="微软雅黑" w:cs="宋体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9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0</w:t>
      </w:r>
      <w:r>
        <w:rPr>
          <w:rFonts w:eastAsia="微软雅黑" w:cs="宋体" w:hint="eastAsia"/>
          <w:bCs/>
          <w:kern w:val="0"/>
          <w:sz w:val="18"/>
          <w:szCs w:val="18"/>
        </w:rPr>
        <w:t>-</w:t>
      </w:r>
      <w:r>
        <w:rPr>
          <w:rFonts w:eastAsia="微软雅黑" w:cs="宋体"/>
          <w:bCs/>
          <w:kern w:val="0"/>
          <w:sz w:val="18"/>
          <w:szCs w:val="18"/>
        </w:rPr>
        <w:t>11</w:t>
      </w:r>
      <w:r>
        <w:rPr>
          <w:rFonts w:eastAsia="微软雅黑" w:cs="宋体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4</w:t>
      </w:r>
      <w:r>
        <w:rPr>
          <w:rFonts w:eastAsia="微软雅黑" w:cs="宋体" w:hint="eastAsia"/>
          <w:bCs/>
          <w:kern w:val="0"/>
          <w:sz w:val="18"/>
          <w:szCs w:val="18"/>
        </w:rPr>
        <w:t>-</w:t>
      </w:r>
      <w:r>
        <w:rPr>
          <w:rFonts w:eastAsia="微软雅黑" w:cs="宋体"/>
          <w:bCs/>
          <w:kern w:val="0"/>
          <w:sz w:val="18"/>
          <w:szCs w:val="18"/>
        </w:rPr>
        <w:t>25</w:t>
      </w:r>
      <w:r>
        <w:rPr>
          <w:rFonts w:eastAsia="微软雅黑" w:cs="宋体"/>
          <w:bCs/>
          <w:kern w:val="0"/>
          <w:sz w:val="18"/>
          <w:szCs w:val="18"/>
        </w:rPr>
        <w:t>日</w:t>
      </w:r>
    </w:p>
    <w:p w:rsidR="007958A7" w:rsidRDefault="007958A7" w:rsidP="007958A7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7958A7">
        <w:rPr>
          <w:rFonts w:eastAsia="微软雅黑" w:cs="宋体"/>
          <w:b/>
          <w:bCs/>
          <w:kern w:val="0"/>
          <w:sz w:val="18"/>
          <w:szCs w:val="18"/>
        </w:rPr>
        <w:t>广州</w:t>
      </w:r>
      <w:r w:rsidRPr="007958A7">
        <w:rPr>
          <w:rFonts w:eastAsia="微软雅黑" w:cs="宋体" w:hint="eastAsia"/>
          <w:b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020</w:t>
      </w:r>
      <w:r>
        <w:rPr>
          <w:rFonts w:eastAsia="微软雅黑" w:cs="宋体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6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8</w:t>
      </w:r>
      <w:r>
        <w:rPr>
          <w:rFonts w:eastAsia="微软雅黑" w:cs="宋体" w:hint="eastAsia"/>
          <w:bCs/>
          <w:kern w:val="0"/>
          <w:sz w:val="18"/>
          <w:szCs w:val="18"/>
        </w:rPr>
        <w:t>-</w:t>
      </w:r>
      <w:r>
        <w:rPr>
          <w:rFonts w:eastAsia="微软雅黑" w:cs="宋体"/>
          <w:bCs/>
          <w:kern w:val="0"/>
          <w:sz w:val="18"/>
          <w:szCs w:val="18"/>
        </w:rPr>
        <w:t>19</w:t>
      </w:r>
      <w:r>
        <w:rPr>
          <w:rFonts w:eastAsia="微软雅黑" w:cs="宋体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>2020</w:t>
      </w:r>
      <w:r>
        <w:rPr>
          <w:rFonts w:eastAsia="微软雅黑" w:cs="宋体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7</w:t>
      </w:r>
      <w:r>
        <w:rPr>
          <w:rFonts w:eastAsia="微软雅黑" w:cs="宋体" w:hint="eastAsia"/>
          <w:bCs/>
          <w:kern w:val="0"/>
          <w:sz w:val="18"/>
          <w:szCs w:val="18"/>
        </w:rPr>
        <w:t>-</w:t>
      </w:r>
      <w:r>
        <w:rPr>
          <w:rFonts w:eastAsia="微软雅黑" w:cs="宋体"/>
          <w:bCs/>
          <w:kern w:val="0"/>
          <w:sz w:val="18"/>
          <w:szCs w:val="18"/>
        </w:rPr>
        <w:t>28</w:t>
      </w:r>
      <w:r>
        <w:rPr>
          <w:rFonts w:eastAsia="微软雅黑" w:cs="宋体"/>
          <w:bCs/>
          <w:kern w:val="0"/>
          <w:sz w:val="18"/>
          <w:szCs w:val="18"/>
        </w:rPr>
        <w:t>日</w:t>
      </w:r>
      <w:r w:rsidR="00893650"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 w:rsidR="00893650">
        <w:rPr>
          <w:rFonts w:eastAsia="微软雅黑" w:cs="宋体"/>
          <w:bCs/>
          <w:kern w:val="0"/>
          <w:sz w:val="18"/>
          <w:szCs w:val="18"/>
        </w:rPr>
        <w:t xml:space="preserve">          </w:t>
      </w:r>
    </w:p>
    <w:p w:rsidR="00893650" w:rsidRDefault="007958A7" w:rsidP="007958A7">
      <w:pPr>
        <w:spacing w:line="360" w:lineRule="auto"/>
        <w:rPr>
          <w:rFonts w:eastAsia="微软雅黑" w:cs="宋体"/>
          <w:b/>
          <w:bCs/>
          <w:kern w:val="0"/>
          <w:sz w:val="18"/>
          <w:szCs w:val="18"/>
        </w:rPr>
      </w:pPr>
      <w:r w:rsidRPr="007958A7">
        <w:rPr>
          <w:rFonts w:eastAsia="微软雅黑" w:cs="宋体"/>
          <w:b/>
          <w:bCs/>
          <w:kern w:val="0"/>
          <w:sz w:val="18"/>
          <w:szCs w:val="18"/>
        </w:rPr>
        <w:t>成都</w:t>
      </w:r>
      <w:r w:rsidRPr="007958A7">
        <w:rPr>
          <w:rFonts w:eastAsia="微软雅黑" w:cs="宋体" w:hint="eastAsia"/>
          <w:b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020</w:t>
      </w:r>
      <w:r>
        <w:rPr>
          <w:rFonts w:eastAsia="微软雅黑" w:cs="宋体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5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8</w:t>
      </w:r>
      <w:r>
        <w:rPr>
          <w:rFonts w:eastAsia="微软雅黑" w:cs="宋体" w:hint="eastAsia"/>
          <w:bCs/>
          <w:kern w:val="0"/>
          <w:sz w:val="18"/>
          <w:szCs w:val="18"/>
        </w:rPr>
        <w:t>-</w:t>
      </w:r>
      <w:r>
        <w:rPr>
          <w:rFonts w:eastAsia="微软雅黑" w:cs="宋体"/>
          <w:bCs/>
          <w:kern w:val="0"/>
          <w:sz w:val="18"/>
          <w:szCs w:val="18"/>
        </w:rPr>
        <w:t>29</w:t>
      </w:r>
      <w:r>
        <w:rPr>
          <w:rFonts w:eastAsia="微软雅黑" w:cs="宋体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>2020</w:t>
      </w:r>
      <w:r>
        <w:rPr>
          <w:rFonts w:eastAsia="微软雅黑" w:cs="宋体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6</w:t>
      </w:r>
      <w:r>
        <w:rPr>
          <w:rFonts w:eastAsia="微软雅黑" w:cs="宋体" w:hint="eastAsia"/>
          <w:bCs/>
          <w:kern w:val="0"/>
          <w:sz w:val="18"/>
          <w:szCs w:val="18"/>
        </w:rPr>
        <w:t>-</w:t>
      </w:r>
      <w:r>
        <w:rPr>
          <w:rFonts w:eastAsia="微软雅黑" w:cs="宋体"/>
          <w:bCs/>
          <w:kern w:val="0"/>
          <w:sz w:val="18"/>
          <w:szCs w:val="18"/>
        </w:rPr>
        <w:t>27</w:t>
      </w:r>
      <w:r>
        <w:rPr>
          <w:rFonts w:eastAsia="微软雅黑" w:cs="宋体"/>
          <w:bCs/>
          <w:kern w:val="0"/>
          <w:sz w:val="18"/>
          <w:szCs w:val="18"/>
        </w:rPr>
        <w:t>日</w:t>
      </w:r>
      <w:r w:rsidR="00893650"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 w:rsidR="00893650">
        <w:rPr>
          <w:rFonts w:eastAsia="微软雅黑" w:cs="宋体"/>
          <w:bCs/>
          <w:kern w:val="0"/>
          <w:sz w:val="18"/>
          <w:szCs w:val="18"/>
        </w:rPr>
        <w:t xml:space="preserve">         </w:t>
      </w:r>
    </w:p>
    <w:p w:rsidR="007958A7" w:rsidRDefault="0043378B" w:rsidP="0043378B">
      <w:pPr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 w:rsidRPr="007958A7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费用</w:t>
      </w:r>
      <w:r w:rsidRPr="007958A7">
        <w:rPr>
          <w:rFonts w:eastAsia="微软雅黑" w:cs="宋体"/>
          <w:b/>
          <w:bCs/>
          <w:color w:val="0070C0"/>
          <w:kern w:val="0"/>
          <w:sz w:val="24"/>
          <w:szCs w:val="24"/>
        </w:rPr>
        <w:t>/Fee</w:t>
      </w:r>
      <w:r w:rsidRPr="007958A7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p w:rsidR="0043378B" w:rsidRDefault="0043378B" w:rsidP="0043378B">
      <w:pPr>
        <w:rPr>
          <w:rFonts w:eastAsia="微软雅黑" w:cs="宋体"/>
          <w:b/>
          <w:bCs/>
          <w:kern w:val="0"/>
          <w:sz w:val="18"/>
          <w:szCs w:val="18"/>
        </w:rPr>
      </w:pPr>
      <w:r>
        <w:rPr>
          <w:rFonts w:eastAsia="微软雅黑" w:cs="宋体" w:hint="eastAsia"/>
          <w:b/>
          <w:bCs/>
          <w:color w:val="C00000"/>
          <w:kern w:val="0"/>
          <w:sz w:val="18"/>
          <w:szCs w:val="18"/>
        </w:rPr>
        <w:t>458</w:t>
      </w:r>
      <w:r>
        <w:rPr>
          <w:rFonts w:eastAsia="微软雅黑" w:cs="宋体"/>
          <w:b/>
          <w:bCs/>
          <w:color w:val="C00000"/>
          <w:kern w:val="0"/>
          <w:sz w:val="18"/>
          <w:szCs w:val="18"/>
        </w:rPr>
        <w:t>0</w:t>
      </w:r>
      <w:r>
        <w:rPr>
          <w:rFonts w:eastAsia="微软雅黑" w:cs="宋体" w:hint="eastAsia"/>
          <w:b/>
          <w:bCs/>
          <w:color w:val="C00000"/>
          <w:kern w:val="0"/>
          <w:sz w:val="18"/>
          <w:szCs w:val="18"/>
        </w:rPr>
        <w:t>元</w:t>
      </w:r>
      <w:r>
        <w:rPr>
          <w:rFonts w:eastAsia="微软雅黑" w:cs="宋体"/>
          <w:b/>
          <w:bCs/>
          <w:color w:val="C00000"/>
          <w:kern w:val="0"/>
          <w:sz w:val="18"/>
          <w:szCs w:val="18"/>
        </w:rPr>
        <w:t>/</w:t>
      </w:r>
      <w:r>
        <w:rPr>
          <w:rFonts w:eastAsia="微软雅黑" w:cs="宋体" w:hint="eastAsia"/>
          <w:b/>
          <w:bCs/>
          <w:color w:val="C00000"/>
          <w:kern w:val="0"/>
          <w:sz w:val="18"/>
          <w:szCs w:val="18"/>
        </w:rPr>
        <w:t>人</w:t>
      </w:r>
      <w:r w:rsidR="007958A7" w:rsidRPr="007958A7">
        <w:rPr>
          <w:rFonts w:eastAsia="微软雅黑" w:cs="宋体" w:hint="eastAsia"/>
          <w:bCs/>
          <w:color w:val="FF0000"/>
          <w:kern w:val="0"/>
          <w:sz w:val="18"/>
          <w:szCs w:val="18"/>
        </w:rPr>
        <w:t>（含午餐及茶点）</w:t>
      </w:r>
    </w:p>
    <w:p w:rsidR="00A430FF" w:rsidRPr="0043378B" w:rsidRDefault="00A430FF">
      <w:pPr>
        <w:rPr>
          <w:rFonts w:eastAsia="微软雅黑" w:cs="宋体"/>
          <w:b/>
          <w:bCs/>
          <w:kern w:val="0"/>
          <w:sz w:val="18"/>
          <w:szCs w:val="18"/>
        </w:rPr>
      </w:pPr>
      <w:bookmarkStart w:id="0" w:name="_GoBack"/>
      <w:bookmarkEnd w:id="0"/>
    </w:p>
    <w:p w:rsidR="00A430FF" w:rsidRDefault="00C96711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培训议程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/Agenda</w:t>
      </w:r>
    </w:p>
    <w:tbl>
      <w:tblPr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A430FF">
        <w:trPr>
          <w:jc w:val="center"/>
        </w:trPr>
        <w:tc>
          <w:tcPr>
            <w:tcW w:w="5341" w:type="dxa"/>
          </w:tcPr>
          <w:p w:rsidR="00A430FF" w:rsidRDefault="00C96711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08:30-08:55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签到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Register</w:t>
            </w:r>
          </w:p>
        </w:tc>
        <w:tc>
          <w:tcPr>
            <w:tcW w:w="5341" w:type="dxa"/>
          </w:tcPr>
          <w:p w:rsidR="00A430FF" w:rsidRDefault="00C96711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12:00-13:00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午餐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Luncheon</w:t>
            </w:r>
          </w:p>
        </w:tc>
      </w:tr>
      <w:tr w:rsidR="00A430FF">
        <w:trPr>
          <w:trHeight w:val="70"/>
          <w:jc w:val="center"/>
        </w:trPr>
        <w:tc>
          <w:tcPr>
            <w:tcW w:w="5341" w:type="dxa"/>
          </w:tcPr>
          <w:p w:rsidR="00A430FF" w:rsidRDefault="00C96711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09:00-10:30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A430FF" w:rsidRDefault="00C96711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13:00-15:30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</w:tr>
      <w:tr w:rsidR="00A430FF">
        <w:trPr>
          <w:trHeight w:val="70"/>
          <w:jc w:val="center"/>
        </w:trPr>
        <w:tc>
          <w:tcPr>
            <w:tcW w:w="5341" w:type="dxa"/>
          </w:tcPr>
          <w:p w:rsidR="00A430FF" w:rsidRDefault="00C96711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10:30-10:40 </w:t>
            </w:r>
            <w:proofErr w:type="gramStart"/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  <w:tc>
          <w:tcPr>
            <w:tcW w:w="5341" w:type="dxa"/>
          </w:tcPr>
          <w:p w:rsidR="00A430FF" w:rsidRDefault="00C96711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15:30-15:45 </w:t>
            </w:r>
            <w:proofErr w:type="gramStart"/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</w:tr>
      <w:tr w:rsidR="00A430FF">
        <w:trPr>
          <w:trHeight w:val="70"/>
          <w:jc w:val="center"/>
        </w:trPr>
        <w:tc>
          <w:tcPr>
            <w:tcW w:w="5341" w:type="dxa"/>
          </w:tcPr>
          <w:p w:rsidR="00A430FF" w:rsidRDefault="00C96711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10:40-12:00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A430FF" w:rsidRDefault="00C96711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15:45-1</w:t>
            </w:r>
            <w:r w:rsidR="000629EE">
              <w:rPr>
                <w:rFonts w:eastAsia="微软雅黑" w:cs="宋体"/>
                <w:bCs/>
                <w:kern w:val="0"/>
                <w:sz w:val="18"/>
                <w:szCs w:val="18"/>
              </w:rPr>
              <w:t>6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:</w:t>
            </w:r>
            <w:r w:rsidR="000629EE">
              <w:rPr>
                <w:rFonts w:eastAsia="微软雅黑" w:cs="宋体"/>
                <w:bCs/>
                <w:kern w:val="0"/>
                <w:sz w:val="18"/>
                <w:szCs w:val="18"/>
              </w:rPr>
              <w:t>3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结束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Training end</w:t>
            </w:r>
          </w:p>
        </w:tc>
      </w:tr>
    </w:tbl>
    <w:p w:rsidR="00A430FF" w:rsidRDefault="00A430FF">
      <w:pPr>
        <w:rPr>
          <w:rFonts w:eastAsia="微软雅黑" w:cs="宋体"/>
          <w:bCs/>
          <w:kern w:val="0"/>
          <w:sz w:val="18"/>
          <w:szCs w:val="18"/>
        </w:rPr>
      </w:pPr>
    </w:p>
    <w:p w:rsidR="00A430FF" w:rsidRDefault="00C96711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概述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/Overview</w:t>
      </w:r>
    </w:p>
    <w:p w:rsidR="006D24E5" w:rsidRDefault="006D24E5" w:rsidP="006D24E5">
      <w:pPr>
        <w:pStyle w:val="12"/>
        <w:snapToGrid w:val="0"/>
        <w:spacing w:line="276" w:lineRule="auto"/>
        <w:ind w:firstLineChars="0" w:firstLine="0"/>
        <w:jc w:val="left"/>
        <w:rPr>
          <w:rFonts w:eastAsia="微软雅黑" w:cs="宋体"/>
          <w:bCs/>
          <w:kern w:val="0"/>
          <w:sz w:val="18"/>
          <w:szCs w:val="18"/>
        </w:rPr>
      </w:pPr>
    </w:p>
    <w:p w:rsidR="006D24E5" w:rsidRP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/>
          <w:bCs/>
          <w:kern w:val="0"/>
          <w:szCs w:val="21"/>
        </w:rPr>
      </w:pPr>
      <w:r w:rsidRPr="006D24E5">
        <w:rPr>
          <w:rFonts w:eastAsia="微软雅黑" w:cs="宋体" w:hint="eastAsia"/>
          <w:b/>
          <w:bCs/>
          <w:kern w:val="0"/>
          <w:szCs w:val="21"/>
        </w:rPr>
        <w:t>课程背景：</w:t>
      </w:r>
    </w:p>
    <w:p w:rsidR="006D24E5" w:rsidRP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6D24E5">
        <w:rPr>
          <w:rFonts w:eastAsia="微软雅黑" w:cs="宋体" w:hint="eastAsia"/>
          <w:bCs/>
          <w:kern w:val="0"/>
          <w:sz w:val="18"/>
          <w:szCs w:val="18"/>
        </w:rPr>
        <w:t>大多数部门经理都是从工作能力强的普通员工或者主管提拔上来的，走向管理的过程中存在如下问题：</w:t>
      </w:r>
    </w:p>
    <w:p w:rsidR="006D24E5" w:rsidRP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6D24E5">
        <w:rPr>
          <w:rFonts w:eastAsia="微软雅黑" w:cs="宋体" w:hint="eastAsia"/>
          <w:bCs/>
          <w:kern w:val="0"/>
          <w:sz w:val="18"/>
          <w:szCs w:val="18"/>
        </w:rPr>
        <w:t>为什么从基层提拔上来的管理人员，角色转换不过来，很难胜任相应的管理岗位？</w:t>
      </w:r>
    </w:p>
    <w:p w:rsidR="006D24E5" w:rsidRP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6D24E5">
        <w:rPr>
          <w:rFonts w:eastAsia="微软雅黑" w:cs="宋体" w:hint="eastAsia"/>
          <w:bCs/>
          <w:kern w:val="0"/>
          <w:sz w:val="18"/>
          <w:szCs w:val="18"/>
        </w:rPr>
        <w:t>从管事到管人与事的转变？</w:t>
      </w:r>
    </w:p>
    <w:p w:rsidR="006D24E5" w:rsidRP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6D24E5">
        <w:rPr>
          <w:rFonts w:eastAsia="微软雅黑" w:cs="宋体" w:hint="eastAsia"/>
          <w:bCs/>
          <w:kern w:val="0"/>
          <w:sz w:val="18"/>
          <w:szCs w:val="18"/>
        </w:rPr>
        <w:t>要掌握哪些管理技能、如何培养自己的领导力？</w:t>
      </w:r>
    </w:p>
    <w:p w:rsidR="006D24E5" w:rsidRP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6D24E5">
        <w:rPr>
          <w:rFonts w:eastAsia="微软雅黑" w:cs="宋体" w:hint="eastAsia"/>
          <w:bCs/>
          <w:kern w:val="0"/>
          <w:sz w:val="18"/>
          <w:szCs w:val="18"/>
        </w:rPr>
        <w:t>为什么业务或技术骨干很难快速成为优秀的管理者？</w:t>
      </w:r>
    </w:p>
    <w:p w:rsidR="006D24E5" w:rsidRP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6D24E5">
        <w:rPr>
          <w:rFonts w:eastAsia="微软雅黑" w:cs="宋体" w:hint="eastAsia"/>
          <w:bCs/>
          <w:kern w:val="0"/>
          <w:sz w:val="18"/>
          <w:szCs w:val="18"/>
        </w:rPr>
        <w:t>为什么老员工虽忠诚度高，对企业也了解，但成为管理者就显得力不从心？</w:t>
      </w:r>
    </w:p>
    <w:p w:rsidR="006D24E5" w:rsidRP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6D24E5">
        <w:rPr>
          <w:rFonts w:eastAsia="微软雅黑" w:cs="宋体" w:hint="eastAsia"/>
          <w:bCs/>
          <w:kern w:val="0"/>
          <w:sz w:val="18"/>
          <w:szCs w:val="18"/>
        </w:rPr>
        <w:t>为什么中层管理人员目标计划铺排不好，部门管理出现混乱？</w:t>
      </w:r>
    </w:p>
    <w:p w:rsidR="006D24E5" w:rsidRP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6D24E5">
        <w:rPr>
          <w:rFonts w:eastAsia="微软雅黑" w:cs="宋体" w:hint="eastAsia"/>
          <w:bCs/>
          <w:kern w:val="0"/>
          <w:sz w:val="18"/>
          <w:szCs w:val="18"/>
        </w:rPr>
        <w:t>为什么上、下级之间和部门之间在沟通协调上总出现问题，造成内耗？</w:t>
      </w:r>
    </w:p>
    <w:p w:rsidR="006D24E5" w:rsidRP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6D24E5">
        <w:rPr>
          <w:rFonts w:eastAsia="微软雅黑" w:cs="宋体" w:hint="eastAsia"/>
          <w:bCs/>
          <w:kern w:val="0"/>
          <w:sz w:val="18"/>
          <w:szCs w:val="18"/>
        </w:rPr>
        <w:t>为什么中层管理人员自己很忙，下属却很闲，或者只会自己干，不会培育下属？</w:t>
      </w:r>
    </w:p>
    <w:p w:rsid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6D24E5">
        <w:rPr>
          <w:rFonts w:eastAsia="微软雅黑" w:cs="宋体" w:hint="eastAsia"/>
          <w:bCs/>
          <w:kern w:val="0"/>
          <w:sz w:val="18"/>
          <w:szCs w:val="18"/>
        </w:rPr>
        <w:t>为什么中层管理人员不能率先士卒，激励团队，带出一个有凝聚力战斗力的团队？</w:t>
      </w:r>
    </w:p>
    <w:p w:rsidR="006D24E5" w:rsidRP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</w:p>
    <w:p w:rsidR="006D24E5" w:rsidRPr="006D24E5" w:rsidRDefault="006D24E5" w:rsidP="006D24E5">
      <w:pPr>
        <w:pStyle w:val="12"/>
        <w:snapToGrid w:val="0"/>
        <w:spacing w:line="276" w:lineRule="auto"/>
        <w:ind w:firstLine="360"/>
        <w:rPr>
          <w:rFonts w:eastAsia="微软雅黑" w:cs="宋体"/>
          <w:bCs/>
          <w:kern w:val="0"/>
          <w:sz w:val="18"/>
          <w:szCs w:val="18"/>
        </w:rPr>
      </w:pPr>
      <w:r w:rsidRPr="006D24E5">
        <w:rPr>
          <w:rFonts w:eastAsia="微软雅黑" w:cs="宋体" w:hint="eastAsia"/>
          <w:bCs/>
          <w:kern w:val="0"/>
          <w:sz w:val="18"/>
          <w:szCs w:val="18"/>
        </w:rPr>
        <w:t>各部门经理、主管从来都是企业的中坚力量，是企业目标的具体执行者，在企业中起着承上启下的作用，尤其是当企业规模逐渐扩大或企业停滞不前时，都需要快速提升中层管理人员的管理能力，让他们成为企业的核心骨干，以带动整个团队的成长。</w:t>
      </w:r>
    </w:p>
    <w:p w:rsidR="006D24E5" w:rsidRPr="006D24E5" w:rsidRDefault="006D24E5" w:rsidP="006D24E5">
      <w:pPr>
        <w:pStyle w:val="12"/>
        <w:snapToGrid w:val="0"/>
        <w:spacing w:line="276" w:lineRule="auto"/>
        <w:ind w:firstLine="360"/>
        <w:rPr>
          <w:rFonts w:eastAsia="微软雅黑" w:cs="宋体"/>
          <w:bCs/>
          <w:kern w:val="0"/>
          <w:sz w:val="18"/>
          <w:szCs w:val="18"/>
        </w:rPr>
      </w:pPr>
      <w:r w:rsidRPr="006D24E5">
        <w:rPr>
          <w:rFonts w:eastAsia="微软雅黑" w:cs="宋体" w:hint="eastAsia"/>
          <w:bCs/>
          <w:kern w:val="0"/>
          <w:sz w:val="18"/>
          <w:szCs w:val="18"/>
        </w:rPr>
        <w:t>而现实工作中，中层管理人员多数没有经过专业的管理技能训练，很多人是从业务或技术骨干直接走上管理岗位，靠摸索来积累管理经验，也会由于缺乏基本的管理知识而造成失误，给企业带来时间、金钱和机会的代价。有些人对管理知识的掌握，通常也是点的，缺乏系统的管理知识架构，中层管理团队的水平低下已经成为很多企业发展的瓶颈，导致企业虽有很好的战略，也很难实现。</w:t>
      </w:r>
    </w:p>
    <w:p w:rsidR="006D24E5" w:rsidRPr="006D24E5" w:rsidRDefault="006D24E5" w:rsidP="006D24E5">
      <w:pPr>
        <w:pStyle w:val="12"/>
        <w:snapToGrid w:val="0"/>
        <w:spacing w:line="276" w:lineRule="auto"/>
        <w:ind w:firstLine="360"/>
        <w:rPr>
          <w:rFonts w:eastAsia="微软雅黑" w:cs="宋体"/>
          <w:bCs/>
          <w:kern w:val="0"/>
          <w:sz w:val="18"/>
          <w:szCs w:val="18"/>
        </w:rPr>
      </w:pPr>
      <w:r w:rsidRPr="006D24E5">
        <w:rPr>
          <w:rFonts w:eastAsia="微软雅黑" w:cs="宋体" w:hint="eastAsia"/>
          <w:bCs/>
          <w:kern w:val="0"/>
          <w:sz w:val="18"/>
          <w:szCs w:val="18"/>
        </w:rPr>
        <w:lastRenderedPageBreak/>
        <w:t>MTP</w:t>
      </w:r>
      <w:r w:rsidRPr="006D24E5">
        <w:rPr>
          <w:rFonts w:eastAsia="微软雅黑" w:cs="宋体" w:hint="eastAsia"/>
          <w:bCs/>
          <w:kern w:val="0"/>
          <w:sz w:val="18"/>
          <w:szCs w:val="18"/>
        </w:rPr>
        <w:t>（</w:t>
      </w:r>
      <w:r w:rsidRPr="006D24E5">
        <w:rPr>
          <w:rFonts w:eastAsia="微软雅黑" w:cs="宋体" w:hint="eastAsia"/>
          <w:bCs/>
          <w:kern w:val="0"/>
          <w:sz w:val="18"/>
          <w:szCs w:val="18"/>
        </w:rPr>
        <w:t>Management Training Program</w:t>
      </w:r>
      <w:r w:rsidRPr="006D24E5">
        <w:rPr>
          <w:rFonts w:eastAsia="微软雅黑" w:cs="宋体" w:hint="eastAsia"/>
          <w:bCs/>
          <w:kern w:val="0"/>
          <w:sz w:val="18"/>
          <w:szCs w:val="18"/>
        </w:rPr>
        <w:t>）是源于美国的一套完整的管理培训课程，它的特点是“关注管理的全过程”和“知行合一”，二战后被日本、台湾广泛应用并取得满意效果。进入中国后，经过了本土化的过程。本人联系中国企业现状，对课程做了进一步的优化和完善，已经在中石油、中国邮储银行、美的集团、太平财险做了几百场的培训。因为何老师运用了德鲁克管理精髓、教练技术、顾问技术、</w:t>
      </w:r>
      <w:r w:rsidRPr="006D24E5">
        <w:rPr>
          <w:rFonts w:eastAsia="微软雅黑" w:cs="宋体" w:hint="eastAsia"/>
          <w:bCs/>
          <w:kern w:val="0"/>
          <w:sz w:val="18"/>
          <w:szCs w:val="18"/>
        </w:rPr>
        <w:t>NLP</w:t>
      </w:r>
      <w:r w:rsidRPr="006D24E5">
        <w:rPr>
          <w:rFonts w:eastAsia="微软雅黑" w:cs="宋体" w:hint="eastAsia"/>
          <w:bCs/>
          <w:kern w:val="0"/>
          <w:sz w:val="18"/>
          <w:szCs w:val="18"/>
        </w:rPr>
        <w:t>、九型人格等现代高效的管理工具，让这个课程目前成为在企业界享受良好口碑的经典课程。</w:t>
      </w:r>
    </w:p>
    <w:p w:rsidR="006D24E5" w:rsidRPr="006D24E5" w:rsidRDefault="006D24E5" w:rsidP="006D24E5">
      <w:pPr>
        <w:pStyle w:val="12"/>
        <w:snapToGrid w:val="0"/>
        <w:spacing w:line="276" w:lineRule="auto"/>
        <w:ind w:left="284" w:firstLine="360"/>
        <w:rPr>
          <w:rFonts w:eastAsia="微软雅黑" w:cs="宋体"/>
          <w:bCs/>
          <w:kern w:val="0"/>
          <w:sz w:val="18"/>
          <w:szCs w:val="18"/>
        </w:rPr>
      </w:pPr>
    </w:p>
    <w:p w:rsidR="006D24E5" w:rsidRP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/>
          <w:bCs/>
          <w:kern w:val="0"/>
          <w:szCs w:val="21"/>
        </w:rPr>
      </w:pPr>
      <w:r w:rsidRPr="006D24E5">
        <w:rPr>
          <w:rFonts w:eastAsia="微软雅黑" w:cs="宋体" w:hint="eastAsia"/>
          <w:b/>
          <w:bCs/>
          <w:kern w:val="0"/>
          <w:szCs w:val="21"/>
        </w:rPr>
        <w:t>课程收获</w:t>
      </w:r>
      <w:r w:rsidRPr="006D24E5">
        <w:rPr>
          <w:rFonts w:eastAsia="微软雅黑" w:cs="宋体" w:hint="eastAsia"/>
          <w:b/>
          <w:bCs/>
          <w:kern w:val="0"/>
          <w:szCs w:val="21"/>
        </w:rPr>
        <w:t>:</w:t>
      </w:r>
    </w:p>
    <w:p w:rsidR="006D24E5" w:rsidRP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6D24E5">
        <w:rPr>
          <w:rFonts w:eastAsia="微软雅黑" w:cs="宋体" w:hint="eastAsia"/>
          <w:bCs/>
          <w:kern w:val="0"/>
          <w:sz w:val="18"/>
          <w:szCs w:val="18"/>
        </w:rPr>
        <w:t>让中层管理人员了解到优秀管理者应该是什么样的在心理上，真正实现优秀员工、业务骨干向优秀管理者的过渡掌握系统思考能力</w:t>
      </w:r>
    </w:p>
    <w:p w:rsidR="006D24E5" w:rsidRP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6D24E5">
        <w:rPr>
          <w:rFonts w:eastAsia="微软雅黑" w:cs="宋体" w:hint="eastAsia"/>
          <w:bCs/>
          <w:kern w:val="0"/>
          <w:sz w:val="18"/>
          <w:szCs w:val="18"/>
        </w:rPr>
        <w:t>对部门工作懂得如何策划铺排，有条不紊地开展</w:t>
      </w:r>
    </w:p>
    <w:p w:rsidR="006D24E5" w:rsidRP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6D24E5">
        <w:rPr>
          <w:rFonts w:eastAsia="微软雅黑" w:cs="宋体" w:hint="eastAsia"/>
          <w:bCs/>
          <w:kern w:val="0"/>
          <w:sz w:val="18"/>
          <w:szCs w:val="18"/>
        </w:rPr>
        <w:t>提升上下级和各部门之间的协调沟通能力</w:t>
      </w:r>
    </w:p>
    <w:p w:rsidR="006D24E5" w:rsidRP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6D24E5">
        <w:rPr>
          <w:rFonts w:eastAsia="微软雅黑" w:cs="宋体" w:hint="eastAsia"/>
          <w:bCs/>
          <w:kern w:val="0"/>
          <w:sz w:val="18"/>
          <w:szCs w:val="18"/>
        </w:rPr>
        <w:t>学会组织管理、团队建设，合理利用本部门的人力资源，优化配置</w:t>
      </w:r>
    </w:p>
    <w:p w:rsidR="006D24E5" w:rsidRP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6D24E5">
        <w:rPr>
          <w:rFonts w:eastAsia="微软雅黑" w:cs="宋体" w:hint="eastAsia"/>
          <w:bCs/>
          <w:kern w:val="0"/>
          <w:sz w:val="18"/>
          <w:szCs w:val="18"/>
        </w:rPr>
        <w:t>提高目标、计划、时间、执行、控制等管理能力，从而提高团队整体效率</w:t>
      </w:r>
    </w:p>
    <w:p w:rsidR="006D24E5" w:rsidRP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6D24E5">
        <w:rPr>
          <w:rFonts w:eastAsia="微软雅黑" w:cs="宋体" w:hint="eastAsia"/>
          <w:bCs/>
          <w:kern w:val="0"/>
          <w:sz w:val="18"/>
          <w:szCs w:val="18"/>
        </w:rPr>
        <w:t>提高培育员工的能力，让团队人尽其才，物尽其用，充分发挥团队资源</w:t>
      </w:r>
    </w:p>
    <w:p w:rsidR="006D24E5" w:rsidRP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6D24E5">
        <w:rPr>
          <w:rFonts w:eastAsia="微软雅黑" w:cs="宋体" w:hint="eastAsia"/>
          <w:bCs/>
          <w:kern w:val="0"/>
          <w:sz w:val="18"/>
          <w:szCs w:val="18"/>
        </w:rPr>
        <w:t>提升激励员工的能力，让员工和管理者</w:t>
      </w:r>
      <w:proofErr w:type="gramStart"/>
      <w:r w:rsidRPr="006D24E5">
        <w:rPr>
          <w:rFonts w:eastAsia="微软雅黑" w:cs="宋体" w:hint="eastAsia"/>
          <w:bCs/>
          <w:kern w:val="0"/>
          <w:sz w:val="18"/>
          <w:szCs w:val="18"/>
        </w:rPr>
        <w:t>一</w:t>
      </w:r>
      <w:proofErr w:type="gramEnd"/>
      <w:r w:rsidRPr="006D24E5">
        <w:rPr>
          <w:rFonts w:eastAsia="微软雅黑" w:cs="宋体" w:hint="eastAsia"/>
          <w:bCs/>
          <w:kern w:val="0"/>
          <w:sz w:val="18"/>
          <w:szCs w:val="18"/>
        </w:rPr>
        <w:t>起动起来，打造自动自发的团队</w:t>
      </w:r>
    </w:p>
    <w:p w:rsidR="006D24E5" w:rsidRP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6D24E5">
        <w:rPr>
          <w:rFonts w:eastAsia="微软雅黑" w:cs="宋体" w:hint="eastAsia"/>
          <w:bCs/>
          <w:kern w:val="0"/>
          <w:sz w:val="18"/>
          <w:szCs w:val="18"/>
        </w:rPr>
        <w:t>提升个人的领导力，拥有权力之外的影响力，激发团队，支持公司实现整体目标</w:t>
      </w:r>
    </w:p>
    <w:p w:rsidR="006D24E5" w:rsidRPr="006D24E5" w:rsidRDefault="006D24E5" w:rsidP="006D24E5">
      <w:pPr>
        <w:pStyle w:val="12"/>
        <w:snapToGrid w:val="0"/>
        <w:spacing w:line="276" w:lineRule="auto"/>
        <w:ind w:left="284" w:firstLine="360"/>
        <w:rPr>
          <w:rFonts w:eastAsia="微软雅黑" w:cs="宋体"/>
          <w:bCs/>
          <w:kern w:val="0"/>
          <w:sz w:val="18"/>
          <w:szCs w:val="18"/>
        </w:rPr>
      </w:pPr>
    </w:p>
    <w:p w:rsidR="0043378B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/>
          <w:bCs/>
          <w:kern w:val="0"/>
          <w:szCs w:val="21"/>
        </w:rPr>
      </w:pPr>
      <w:r w:rsidRPr="006D24E5">
        <w:rPr>
          <w:rFonts w:eastAsia="微软雅黑" w:cs="宋体" w:hint="eastAsia"/>
          <w:b/>
          <w:bCs/>
          <w:kern w:val="0"/>
          <w:szCs w:val="21"/>
        </w:rPr>
        <w:t>课程对象</w:t>
      </w:r>
    </w:p>
    <w:p w:rsid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6D24E5">
        <w:rPr>
          <w:rFonts w:eastAsia="微软雅黑" w:cs="宋体" w:hint="eastAsia"/>
          <w:bCs/>
          <w:kern w:val="0"/>
          <w:sz w:val="18"/>
          <w:szCs w:val="18"/>
        </w:rPr>
        <w:t>公司中层经理及管理人员、储备干部、新任干部</w:t>
      </w:r>
    </w:p>
    <w:p w:rsidR="006D24E5" w:rsidRP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</w:p>
    <w:p w:rsidR="0043378B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/>
          <w:bCs/>
          <w:kern w:val="0"/>
          <w:szCs w:val="21"/>
        </w:rPr>
      </w:pPr>
      <w:r w:rsidRPr="006D24E5">
        <w:rPr>
          <w:rFonts w:eastAsia="微软雅黑" w:cs="宋体" w:hint="eastAsia"/>
          <w:b/>
          <w:bCs/>
          <w:kern w:val="0"/>
          <w:szCs w:val="21"/>
        </w:rPr>
        <w:t>授课方式</w:t>
      </w:r>
    </w:p>
    <w:p w:rsid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6D24E5">
        <w:rPr>
          <w:rFonts w:eastAsia="微软雅黑" w:cs="宋体" w:hint="eastAsia"/>
          <w:bCs/>
          <w:kern w:val="0"/>
          <w:sz w:val="18"/>
          <w:szCs w:val="18"/>
        </w:rPr>
        <w:t>案例体验＋实战方法＋录像观赏＋角色扮演＋提问互动＋分组讨论＋精彩点评</w:t>
      </w:r>
    </w:p>
    <w:p w:rsidR="006D24E5" w:rsidRP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</w:p>
    <w:p w:rsidR="0043378B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/>
          <w:bCs/>
          <w:kern w:val="0"/>
          <w:szCs w:val="21"/>
        </w:rPr>
      </w:pPr>
      <w:r w:rsidRPr="006D24E5">
        <w:rPr>
          <w:rFonts w:eastAsia="微软雅黑" w:cs="宋体" w:hint="eastAsia"/>
          <w:b/>
          <w:bCs/>
          <w:kern w:val="0"/>
          <w:szCs w:val="21"/>
        </w:rPr>
        <w:t>授课特色</w:t>
      </w:r>
    </w:p>
    <w:p w:rsid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6D24E5">
        <w:rPr>
          <w:rFonts w:eastAsia="微软雅黑" w:cs="宋体" w:hint="eastAsia"/>
          <w:bCs/>
          <w:kern w:val="0"/>
          <w:sz w:val="18"/>
          <w:szCs w:val="18"/>
        </w:rPr>
        <w:t>气氛活跃互动，内容启发顿悟，方法</w:t>
      </w:r>
      <w:proofErr w:type="gramStart"/>
      <w:r w:rsidRPr="006D24E5">
        <w:rPr>
          <w:rFonts w:eastAsia="微软雅黑" w:cs="宋体" w:hint="eastAsia"/>
          <w:bCs/>
          <w:kern w:val="0"/>
          <w:sz w:val="18"/>
          <w:szCs w:val="18"/>
        </w:rPr>
        <w:t>实用可</w:t>
      </w:r>
      <w:proofErr w:type="gramEnd"/>
      <w:r w:rsidRPr="006D24E5">
        <w:rPr>
          <w:rFonts w:eastAsia="微软雅黑" w:cs="宋体" w:hint="eastAsia"/>
          <w:bCs/>
          <w:kern w:val="0"/>
          <w:sz w:val="18"/>
          <w:szCs w:val="18"/>
        </w:rPr>
        <w:t>操，设自由问答时间解决实际困惑</w:t>
      </w:r>
    </w:p>
    <w:p w:rsidR="006D24E5" w:rsidRDefault="006D24E5" w:rsidP="006D24E5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</w:p>
    <w:p w:rsidR="00A430FF" w:rsidRDefault="00C96711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活动纲要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/Outline</w:t>
      </w:r>
    </w:p>
    <w:tbl>
      <w:tblPr>
        <w:tblW w:w="10682" w:type="dxa"/>
        <w:tblBorders>
          <w:top w:val="single" w:sz="4" w:space="0" w:color="A6A6A6"/>
          <w:bottom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A430FF"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</w:rPr>
            </w:pPr>
            <w:r w:rsidRPr="006D24E5">
              <w:rPr>
                <w:rFonts w:ascii="微软雅黑" w:eastAsia="微软雅黑" w:hAnsi="微软雅黑" w:hint="eastAsia"/>
                <w:b/>
              </w:rPr>
              <w:t>第一部分  优秀管理者的素质模型和管理者的角色认知--帮你实现管理者的心理定位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1、优秀管理者的素质模型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2、管理的实质意义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3、优秀员工、业务骨干和优秀管理者的区别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4、从优秀员工、业务骨干到优秀管理者的五个转变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5、优秀管理者的正确角色与错位角色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6、五级领导人的特征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7、企业发展到不同阶段对中高层能力的不同要求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8、中层管理者在企业中所处的位置和应起的作用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9、管理者应该有的意识和心态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10、游戏分享：从体验式游戏中看中层的常见问题，清晰中层角色、作用和责任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</w:rPr>
            </w:pPr>
            <w:r w:rsidRPr="006D24E5">
              <w:rPr>
                <w:rFonts w:ascii="微软雅黑" w:eastAsia="微软雅黑" w:hAnsi="微软雅黑" w:hint="eastAsia"/>
                <w:b/>
              </w:rPr>
              <w:t>第二部分 管理者的管理技能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b/>
                <w:sz w:val="18"/>
                <w:szCs w:val="20"/>
              </w:rPr>
              <w:t>一、系统思考能力---帮你学会对部门工作做系统铺排，有序开展，步步为营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1、作为管理者应具备的全面系统的思维结构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lastRenderedPageBreak/>
              <w:t>2、系统思考的三个方面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3、系统思考的结构化分解思路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4、案例讨论：面对部门工作目标，或一项重要任务，如何通过系统</w:t>
            </w:r>
            <w:proofErr w:type="gramStart"/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思考做</w:t>
            </w:r>
            <w:proofErr w:type="gramEnd"/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整体铺排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b/>
                <w:sz w:val="18"/>
                <w:szCs w:val="20"/>
              </w:rPr>
              <w:t>二、目标计划时间管理能力---帮你学会设定目标，铺排计划，合理利用时间的方法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1、计划管理的PDCA管理循环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2、目标管理SMART原则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3、计划分解的5W2H方法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4、管理工具--甘特图的应用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5、高效时间管理的20个方法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6、案例分析：一个计划实施无效的问题根源在哪里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</w:p>
          <w:p w:rsidR="006D24E5" w:rsidRPr="000E49CF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sz w:val="18"/>
                <w:szCs w:val="20"/>
              </w:rPr>
            </w:pPr>
            <w:r w:rsidRPr="000E49CF">
              <w:rPr>
                <w:rFonts w:ascii="微软雅黑" w:eastAsia="微软雅黑" w:hAnsi="微软雅黑" w:hint="eastAsia"/>
                <w:b/>
                <w:sz w:val="18"/>
                <w:szCs w:val="20"/>
              </w:rPr>
              <w:t>三、团队建设与组织管理---让你带出优势互补、精干高效的团队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1、优秀团队的特征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2、组织形成的五个条件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3、组织的四层次—执行力中常被忽视的重要层次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4、部门组织设计和人员安排上，做到精干高效的实用方法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5、团队内如何做到</w:t>
            </w:r>
            <w:proofErr w:type="gramStart"/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人岗相配</w:t>
            </w:r>
            <w:proofErr w:type="gramEnd"/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，优势互补，人力资源最大化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6、组织内上下级</w:t>
            </w:r>
            <w:proofErr w:type="gramStart"/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指挥汇报</w:t>
            </w:r>
            <w:proofErr w:type="gramEnd"/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系统的五原则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7、授权中常见的八种现象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8、有效授权的七个层次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9、案例讨论： 上司交给下属任务，下属为何无从下手？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</w:p>
          <w:p w:rsidR="006D24E5" w:rsidRPr="000E49CF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sz w:val="18"/>
                <w:szCs w:val="20"/>
              </w:rPr>
            </w:pPr>
            <w:r w:rsidRPr="000E49CF">
              <w:rPr>
                <w:rFonts w:ascii="微软雅黑" w:eastAsia="微软雅黑" w:hAnsi="微软雅黑" w:hint="eastAsia"/>
                <w:b/>
                <w:sz w:val="18"/>
                <w:szCs w:val="20"/>
              </w:rPr>
              <w:t>四、培养员工的能力---让你不但自己会做，还能教会员工，把你的下属培养起来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1、培育主体应有的心态定位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2、四种员工（有心无力，有力无心，有心有力，无心无力）的培养重点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 xml:space="preserve">3、三种方式培养员工的关键点：OJT(岗上培养) + </w:t>
            </w:r>
            <w:proofErr w:type="spellStart"/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OffJT</w:t>
            </w:r>
            <w:proofErr w:type="spellEnd"/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（集中培训）+SD（自我启发）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4、如何制定培育计划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5、岗上指导的五个步骤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6、工作中教导的六个时机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7、新员工培训的六个要点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8、案例分析：学员在实际培养员工方面所遇到问题的现场解答</w:t>
            </w:r>
          </w:p>
          <w:p w:rsidR="00A430FF" w:rsidRDefault="00A430FF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6D24E5" w:rsidRPr="000E49CF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sz w:val="18"/>
                <w:szCs w:val="20"/>
              </w:rPr>
            </w:pPr>
            <w:r w:rsidRPr="000E49CF">
              <w:rPr>
                <w:rFonts w:ascii="微软雅黑" w:eastAsia="微软雅黑" w:hAnsi="微软雅黑" w:hint="eastAsia"/>
                <w:b/>
                <w:sz w:val="18"/>
                <w:szCs w:val="20"/>
              </w:rPr>
              <w:lastRenderedPageBreak/>
              <w:t>五、沟通协调能力---帮你掌握沟通技巧，让团队减少内耗，协同一致完成目标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1、以案例说明 沟通中常见现象及障碍点分析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2、达成良好沟通应该具备的四大心态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3、沟通中常见四大误区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4、沟通中应掌握的十点人性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5、沟通中应掌握的十点技巧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6、单向沟通、双向沟通和全方位沟通的效果区别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7、与上司沟通的五个要点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8、与下属沟通的五个要点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9、跨部门沟通的难点分析及五部解决方案。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10、如何转化批评为鼓励，如何利用</w:t>
            </w:r>
            <w:proofErr w:type="gramStart"/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欣赏让</w:t>
            </w:r>
            <w:proofErr w:type="gramEnd"/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员工更好发挥特长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11、对不同性格人如何调整沟通风格以达到沟通目的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12、案例讨论：企业中常见的主管与下属冲突问题的解决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13、现场解决客户实际工作中存在的沟通难题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</w:p>
          <w:p w:rsidR="006D24E5" w:rsidRPr="000E49CF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sz w:val="18"/>
                <w:szCs w:val="20"/>
              </w:rPr>
            </w:pPr>
            <w:r w:rsidRPr="000E49CF">
              <w:rPr>
                <w:rFonts w:ascii="微软雅黑" w:eastAsia="微软雅黑" w:hAnsi="微软雅黑" w:hint="eastAsia"/>
                <w:b/>
                <w:sz w:val="18"/>
                <w:szCs w:val="20"/>
              </w:rPr>
              <w:t>六、有效激励员工—让员工从“要我干”到“我要干”，打造自动自发的高意愿团队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1、激励的原理：刺激—需求—行动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lastRenderedPageBreak/>
              <w:t>2、激励理论：XY理论、公平理论、双因素理论、成就理论、期望理论、需求理论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3、激励中的常见误区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4、不同层次员工的不同需求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5、工作中激励的六种方式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6、案例讨论：如何让员工积极、高意愿地接受公司的挑战性任务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</w:p>
          <w:p w:rsidR="006D24E5" w:rsidRPr="000E49CF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sz w:val="18"/>
                <w:szCs w:val="20"/>
              </w:rPr>
            </w:pPr>
            <w:r w:rsidRPr="000E49CF">
              <w:rPr>
                <w:rFonts w:ascii="微软雅黑" w:eastAsia="微软雅黑" w:hAnsi="微软雅黑" w:hint="eastAsia"/>
                <w:b/>
                <w:sz w:val="18"/>
                <w:szCs w:val="20"/>
              </w:rPr>
              <w:t>七、执行与控制---帮你加强过程控制，提高执行力，确保目标的实现。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1、执行中的常见八大误区分析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2、如何从心态上提高执行力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3、如何从行为习惯上提高执行力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4、如何从制度的制定与执行上提高执行力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5、控制三环节：事前（预测问题）、事中（解决问题）、事后（例外事件例行化）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6、案例分析：从“质量事故”和“计划拖延完成”看，如何进行过程控制，以避免死后验尸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</w:rPr>
            </w:pPr>
            <w:r w:rsidRPr="006D24E5">
              <w:rPr>
                <w:rFonts w:ascii="微软雅黑" w:eastAsia="微软雅黑" w:hAnsi="微软雅黑" w:hint="eastAsia"/>
                <w:b/>
              </w:rPr>
              <w:t>第三部分 领导</w:t>
            </w:r>
            <w:proofErr w:type="gramStart"/>
            <w:r w:rsidRPr="006D24E5">
              <w:rPr>
                <w:rFonts w:ascii="微软雅黑" w:eastAsia="微软雅黑" w:hAnsi="微软雅黑" w:hint="eastAsia"/>
                <w:b/>
              </w:rPr>
              <w:t>力素质</w:t>
            </w:r>
            <w:proofErr w:type="gramEnd"/>
            <w:r w:rsidRPr="006D24E5">
              <w:rPr>
                <w:rFonts w:ascii="微软雅黑" w:eastAsia="微软雅黑" w:hAnsi="微软雅黑" w:hint="eastAsia"/>
                <w:b/>
              </w:rPr>
              <w:t>提升—让管理者拥有影响力，带出一个有凝聚力战斗力的精英团队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1、领导力之道 &amp; 领导力之术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2、领导与管理的五大区别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3、领导的</w:t>
            </w:r>
            <w:proofErr w:type="gramStart"/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软权力</w:t>
            </w:r>
            <w:proofErr w:type="gramEnd"/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与硬权利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4、提升个人影响力的五个方面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5、领导的四种类型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6、情境领导：针对不同任务、不同员工的状况，调整领导风格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7、九型领导：针对不同性格的员工，调整领导风格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8、教练型领导的核心：“人”的问题解决了，才能从根本上解决“事”的问题</w:t>
            </w:r>
          </w:p>
          <w:p w:rsidR="006D24E5" w:rsidRP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9、角色扮演：针对四种员工做领导风格的调整</w:t>
            </w:r>
          </w:p>
          <w:p w:rsidR="006D24E5" w:rsidRDefault="006D24E5" w:rsidP="006D24E5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6D24E5">
              <w:rPr>
                <w:rFonts w:ascii="微软雅黑" w:eastAsia="微软雅黑" w:hAnsi="微软雅黑" w:hint="eastAsia"/>
                <w:sz w:val="18"/>
                <w:szCs w:val="20"/>
              </w:rPr>
              <w:t>10、视频分析：从一段视频感悟，何为领导的魅力</w:t>
            </w:r>
          </w:p>
          <w:p w:rsidR="00A430FF" w:rsidRPr="006D24E5" w:rsidRDefault="00A430FF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</w:tr>
    </w:tbl>
    <w:p w:rsidR="00A430FF" w:rsidRDefault="00A430FF">
      <w:pPr>
        <w:rPr>
          <w:rFonts w:eastAsia="微软雅黑" w:cs="宋体"/>
          <w:bCs/>
          <w:kern w:val="0"/>
          <w:sz w:val="18"/>
          <w:szCs w:val="18"/>
        </w:rPr>
      </w:pPr>
    </w:p>
    <w:p w:rsidR="00A430FF" w:rsidRDefault="00C96711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讲师介绍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/Lecture</w:t>
      </w: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r</w:t>
      </w:r>
    </w:p>
    <w:p w:rsidR="000E49CF" w:rsidRPr="000E49CF" w:rsidRDefault="000E49CF" w:rsidP="000E49CF">
      <w:pPr>
        <w:tabs>
          <w:tab w:val="left" w:pos="420"/>
        </w:tabs>
        <w:snapToGrid w:val="0"/>
        <w:spacing w:line="276" w:lineRule="auto"/>
        <w:rPr>
          <w:rFonts w:asciiTheme="minorHAnsi" w:eastAsia="微软雅黑" w:hAnsiTheme="minorHAnsi"/>
          <w:b/>
          <w:kern w:val="0"/>
          <w:szCs w:val="21"/>
        </w:rPr>
      </w:pPr>
      <w:r>
        <w:rPr>
          <w:rFonts w:asciiTheme="minorHAnsi" w:eastAsia="微软雅黑" w:hAnsiTheme="minorHAnsi" w:hint="eastAsia"/>
          <w:b/>
          <w:kern w:val="0"/>
          <w:szCs w:val="21"/>
        </w:rPr>
        <w:t>何</w:t>
      </w:r>
      <w:r w:rsidR="00C96711">
        <w:rPr>
          <w:rFonts w:asciiTheme="minorHAnsi" w:eastAsia="微软雅黑" w:hAnsiTheme="minorHAnsi" w:hint="eastAsia"/>
          <w:b/>
          <w:kern w:val="0"/>
          <w:szCs w:val="21"/>
        </w:rPr>
        <w:t>老师</w:t>
      </w:r>
    </w:p>
    <w:p w:rsidR="000E49CF" w:rsidRPr="000E49CF" w:rsidRDefault="000E49CF" w:rsidP="000E49CF">
      <w:pPr>
        <w:rPr>
          <w:rFonts w:asciiTheme="minorHAnsi" w:eastAsia="微软雅黑" w:hAnsiTheme="minorHAnsi"/>
          <w:kern w:val="0"/>
          <w:sz w:val="18"/>
          <w:szCs w:val="20"/>
        </w:rPr>
      </w:pP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中层管理技能、中层领导力、中层执行</w:t>
      </w:r>
      <w:proofErr w:type="gramStart"/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力训练</w:t>
      </w:r>
      <w:proofErr w:type="gramEnd"/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专家</w:t>
      </w:r>
    </w:p>
    <w:p w:rsidR="000E49CF" w:rsidRPr="000E49CF" w:rsidRDefault="000E49CF" w:rsidP="000E49CF">
      <w:pPr>
        <w:rPr>
          <w:rFonts w:asciiTheme="minorHAnsi" w:eastAsia="微软雅黑" w:hAnsiTheme="minorHAnsi"/>
          <w:kern w:val="0"/>
          <w:sz w:val="18"/>
          <w:szCs w:val="20"/>
        </w:rPr>
      </w:pP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曾任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500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强企业集团高</w:t>
      </w:r>
      <w:proofErr w:type="gramStart"/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管经</w:t>
      </w:r>
      <w:proofErr w:type="gramEnd"/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历</w:t>
      </w:r>
    </w:p>
    <w:p w:rsidR="000E49CF" w:rsidRPr="000E49CF" w:rsidRDefault="000E49CF" w:rsidP="000E49CF">
      <w:pPr>
        <w:rPr>
          <w:rFonts w:asciiTheme="minorHAnsi" w:eastAsia="微软雅黑" w:hAnsiTheme="minorHAnsi"/>
          <w:kern w:val="0"/>
          <w:sz w:val="18"/>
          <w:szCs w:val="20"/>
        </w:rPr>
      </w:pP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香港城市大学、中国人民大学、厦门大学特聘讲师</w:t>
      </w:r>
    </w:p>
    <w:p w:rsidR="000E49CF" w:rsidRPr="000E49CF" w:rsidRDefault="000E49CF" w:rsidP="000E49CF">
      <w:pPr>
        <w:rPr>
          <w:rFonts w:asciiTheme="minorHAnsi" w:eastAsia="微软雅黑" w:hAnsiTheme="minorHAnsi"/>
          <w:kern w:val="0"/>
          <w:sz w:val="18"/>
          <w:szCs w:val="20"/>
        </w:rPr>
      </w:pP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中国人民大学工商管理（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MBA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）硕士研究生，从事企业管理二十年，曾任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500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强企业集团高管，有丰富的企业</w:t>
      </w:r>
      <w:proofErr w:type="gramStart"/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内训培训</w:t>
      </w:r>
      <w:proofErr w:type="gramEnd"/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经验，近年来专注中层干部综合素质的提升，基于多年的实战管理经验，近几年已在国内知名企业做中层管理技能、中层领导力、团队执行力、有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lastRenderedPageBreak/>
        <w:t>效沟通等方面的培训，是典型的实战派讲师。</w:t>
      </w:r>
    </w:p>
    <w:p w:rsidR="000E49CF" w:rsidRPr="000E49CF" w:rsidRDefault="000E49CF" w:rsidP="000E49CF">
      <w:pPr>
        <w:rPr>
          <w:rFonts w:asciiTheme="minorHAnsi" w:eastAsia="微软雅黑" w:hAnsiTheme="minorHAnsi"/>
          <w:kern w:val="0"/>
          <w:sz w:val="18"/>
          <w:szCs w:val="20"/>
        </w:rPr>
      </w:pPr>
    </w:p>
    <w:p w:rsidR="000E49CF" w:rsidRPr="000E49CF" w:rsidRDefault="000E49CF" w:rsidP="000E49CF">
      <w:pPr>
        <w:tabs>
          <w:tab w:val="left" w:pos="420"/>
        </w:tabs>
        <w:snapToGrid w:val="0"/>
        <w:spacing w:line="276" w:lineRule="auto"/>
        <w:rPr>
          <w:rFonts w:asciiTheme="minorHAnsi" w:eastAsia="微软雅黑" w:hAnsiTheme="minorHAnsi"/>
          <w:b/>
          <w:kern w:val="0"/>
          <w:szCs w:val="21"/>
        </w:rPr>
      </w:pPr>
      <w:r w:rsidRPr="000E49CF">
        <w:rPr>
          <w:rFonts w:asciiTheme="minorHAnsi" w:eastAsia="微软雅黑" w:hAnsiTheme="minorHAnsi" w:hint="eastAsia"/>
          <w:b/>
          <w:kern w:val="0"/>
          <w:szCs w:val="21"/>
        </w:rPr>
        <w:t>主讲课程：</w:t>
      </w:r>
    </w:p>
    <w:p w:rsidR="000E49CF" w:rsidRPr="000E49CF" w:rsidRDefault="000E49CF" w:rsidP="000E49CF">
      <w:pPr>
        <w:rPr>
          <w:rFonts w:asciiTheme="minorHAnsi" w:eastAsia="微软雅黑" w:hAnsiTheme="minorHAnsi"/>
          <w:kern w:val="0"/>
          <w:sz w:val="18"/>
          <w:szCs w:val="20"/>
        </w:rPr>
      </w:pP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《中层管理技能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(MTP)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》、《中层“顾问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+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教练”型领导力提升》、《中层提高执行力的八大关键》、《有效沟通与跨部门协作》、《员工职业化心态与素质提升》、《高绩效团队的建设与打造》、《高效能人士的七个习惯》、《目标制定与执行到位》、《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8090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后员工管理》</w:t>
      </w:r>
    </w:p>
    <w:p w:rsidR="000E49CF" w:rsidRPr="000E49CF" w:rsidRDefault="000E49CF" w:rsidP="000E49CF">
      <w:pPr>
        <w:rPr>
          <w:rFonts w:asciiTheme="minorHAnsi" w:eastAsia="微软雅黑" w:hAnsiTheme="minorHAnsi"/>
          <w:kern w:val="0"/>
          <w:sz w:val="18"/>
          <w:szCs w:val="20"/>
        </w:rPr>
      </w:pPr>
    </w:p>
    <w:p w:rsidR="000E49CF" w:rsidRPr="000E49CF" w:rsidRDefault="000E49CF" w:rsidP="000E49CF">
      <w:pPr>
        <w:tabs>
          <w:tab w:val="left" w:pos="420"/>
        </w:tabs>
        <w:snapToGrid w:val="0"/>
        <w:spacing w:line="276" w:lineRule="auto"/>
        <w:rPr>
          <w:rFonts w:asciiTheme="minorHAnsi" w:eastAsia="微软雅黑" w:hAnsiTheme="minorHAnsi"/>
          <w:b/>
          <w:kern w:val="0"/>
          <w:szCs w:val="21"/>
        </w:rPr>
      </w:pPr>
      <w:r w:rsidRPr="000E49CF">
        <w:rPr>
          <w:rFonts w:asciiTheme="minorHAnsi" w:eastAsia="微软雅黑" w:hAnsiTheme="minorHAnsi" w:hint="eastAsia"/>
          <w:b/>
          <w:kern w:val="0"/>
          <w:szCs w:val="21"/>
        </w:rPr>
        <w:t>授课风格：</w:t>
      </w:r>
    </w:p>
    <w:p w:rsidR="000E49CF" w:rsidRPr="000E49CF" w:rsidRDefault="000E49CF" w:rsidP="000E49CF">
      <w:pPr>
        <w:rPr>
          <w:rFonts w:asciiTheme="minorHAnsi" w:eastAsia="微软雅黑" w:hAnsiTheme="minorHAnsi"/>
          <w:kern w:val="0"/>
          <w:sz w:val="18"/>
          <w:szCs w:val="20"/>
        </w:rPr>
      </w:pP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1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、有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500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强企业的实战管理经验，对具体实操有很多实用实效的方法。</w:t>
      </w:r>
    </w:p>
    <w:p w:rsidR="000E49CF" w:rsidRPr="000E49CF" w:rsidRDefault="000E49CF" w:rsidP="000E49CF">
      <w:pPr>
        <w:rPr>
          <w:rFonts w:asciiTheme="minorHAnsi" w:eastAsia="微软雅黑" w:hAnsiTheme="minorHAnsi"/>
          <w:kern w:val="0"/>
          <w:sz w:val="18"/>
          <w:szCs w:val="20"/>
        </w:rPr>
      </w:pP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2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、授课极具启发性，是国内少有的既懂顾问技术，又</w:t>
      </w:r>
      <w:proofErr w:type="gramStart"/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懂教练</w:t>
      </w:r>
      <w:proofErr w:type="gramEnd"/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技术的老师，既能解决课堂上涉及的问题，又能引发学员反思个人的心智模式，产生顿悟。</w:t>
      </w:r>
    </w:p>
    <w:p w:rsidR="000E49CF" w:rsidRPr="000E49CF" w:rsidRDefault="000E49CF" w:rsidP="000E49CF">
      <w:pPr>
        <w:rPr>
          <w:rFonts w:asciiTheme="minorHAnsi" w:eastAsia="微软雅黑" w:hAnsiTheme="minorHAnsi"/>
          <w:kern w:val="0"/>
          <w:sz w:val="18"/>
          <w:szCs w:val="20"/>
        </w:rPr>
      </w:pP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3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、课堂上一定安排自由问答时间，面对学员在工作中常遇到的各种棘手问题，从容给出成熟、系统的解决方法。</w:t>
      </w:r>
    </w:p>
    <w:p w:rsidR="000E49CF" w:rsidRPr="000E49CF" w:rsidRDefault="000E49CF" w:rsidP="000E49CF">
      <w:pPr>
        <w:rPr>
          <w:rFonts w:asciiTheme="minorHAnsi" w:eastAsia="微软雅黑" w:hAnsiTheme="minorHAnsi"/>
          <w:kern w:val="0"/>
          <w:sz w:val="18"/>
          <w:szCs w:val="20"/>
        </w:rPr>
      </w:pP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4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、敏锐度极高，对所培训团队的整体状况，有清晰敏锐的洞察，</w:t>
      </w:r>
      <w:proofErr w:type="gramStart"/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课后会</w:t>
      </w:r>
      <w:proofErr w:type="gramEnd"/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给企业领导者一些有价值的建议。</w:t>
      </w:r>
    </w:p>
    <w:p w:rsidR="000E49CF" w:rsidRPr="000E49CF" w:rsidRDefault="000E49CF" w:rsidP="000E49CF">
      <w:pPr>
        <w:rPr>
          <w:rFonts w:asciiTheme="minorHAnsi" w:eastAsia="微软雅黑" w:hAnsiTheme="minorHAnsi"/>
          <w:kern w:val="0"/>
          <w:sz w:val="18"/>
          <w:szCs w:val="20"/>
        </w:rPr>
      </w:pP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5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、台风稳健，作风严谨负责，与学员有良好的互动，幽默互动中既活跃了课堂气氛，又透着智慧，有些见解让人受益终生。</w:t>
      </w:r>
    </w:p>
    <w:p w:rsidR="000E49CF" w:rsidRPr="000E49CF" w:rsidRDefault="000E49CF" w:rsidP="000E49CF">
      <w:pPr>
        <w:rPr>
          <w:rFonts w:asciiTheme="minorHAnsi" w:eastAsia="微软雅黑" w:hAnsiTheme="minorHAnsi"/>
          <w:kern w:val="0"/>
          <w:sz w:val="18"/>
          <w:szCs w:val="20"/>
        </w:rPr>
      </w:pPr>
    </w:p>
    <w:p w:rsidR="000E49CF" w:rsidRPr="000E49CF" w:rsidRDefault="000E49CF" w:rsidP="000E49CF">
      <w:pPr>
        <w:tabs>
          <w:tab w:val="left" w:pos="420"/>
        </w:tabs>
        <w:snapToGrid w:val="0"/>
        <w:spacing w:line="276" w:lineRule="auto"/>
        <w:rPr>
          <w:rFonts w:asciiTheme="minorHAnsi" w:eastAsia="微软雅黑" w:hAnsiTheme="minorHAnsi"/>
          <w:b/>
          <w:kern w:val="0"/>
          <w:szCs w:val="21"/>
        </w:rPr>
      </w:pPr>
      <w:r w:rsidRPr="000E49CF">
        <w:rPr>
          <w:rFonts w:asciiTheme="minorHAnsi" w:eastAsia="微软雅黑" w:hAnsiTheme="minorHAnsi" w:hint="eastAsia"/>
          <w:b/>
          <w:kern w:val="0"/>
          <w:szCs w:val="21"/>
        </w:rPr>
        <w:t>培训客户：</w:t>
      </w:r>
    </w:p>
    <w:p w:rsidR="00A430FF" w:rsidRDefault="000E49CF" w:rsidP="000E49CF">
      <w:pPr>
        <w:rPr>
          <w:rFonts w:asciiTheme="minorHAnsi" w:eastAsia="微软雅黑" w:hAnsiTheme="minorHAnsi"/>
          <w:kern w:val="0"/>
          <w:sz w:val="18"/>
          <w:szCs w:val="20"/>
        </w:rPr>
      </w:pP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中国移动内蒙古分公司、河南邮政、北京朝阳区医疗服务中心、贵阳证券、广州国家心理学机构、国药中生股份集团、太平财产保险、河南煤化建设集团、重庆西经教育、中国航天五院、中海油北京公司、北京大地集团、深圳航天创新研究院、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 xml:space="preserve"> 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哈尔滨</w:t>
      </w:r>
      <w:proofErr w:type="gramStart"/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东易日盛宏宇</w:t>
      </w:r>
      <w:proofErr w:type="gramEnd"/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装饰公司、</w:t>
      </w:r>
      <w:proofErr w:type="gramStart"/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河南正弘置业</w:t>
      </w:r>
      <w:proofErr w:type="gramEnd"/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房地产、海南荣丰置业房地产公司、海南省交通厅、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 xml:space="preserve"> 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四川省科技厅、广电运通、联想集团、中健医药公司、北京</w:t>
      </w:r>
      <w:proofErr w:type="gramStart"/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九洲</w:t>
      </w:r>
      <w:proofErr w:type="gramEnd"/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通、上海华东机械、步步高电子、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 xml:space="preserve"> 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山西恒大药业、武汉商业银行、新乡拓新生物、</w:t>
      </w:r>
      <w:proofErr w:type="gramStart"/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北京泓达装饰</w:t>
      </w:r>
      <w:proofErr w:type="gramEnd"/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、深圳宏硕伟、美的集团、深圳伙伴地产、北京泰德电子、广西方盛实业集团、所工作的集团内近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100</w:t>
      </w:r>
      <w:r w:rsidRPr="000E49CF">
        <w:rPr>
          <w:rFonts w:asciiTheme="minorHAnsi" w:eastAsia="微软雅黑" w:hAnsiTheme="minorHAnsi" w:hint="eastAsia"/>
          <w:kern w:val="0"/>
          <w:sz w:val="18"/>
          <w:szCs w:val="20"/>
        </w:rPr>
        <w:t>家企业（化工、矿业、房地产、酒业、食品、医药、金融）……</w:t>
      </w:r>
    </w:p>
    <w:p w:rsidR="00EA21FE" w:rsidRDefault="00EA21FE" w:rsidP="000E49CF">
      <w:pPr>
        <w:rPr>
          <w:rFonts w:eastAsia="微软雅黑" w:cs="宋体"/>
          <w:bCs/>
          <w:kern w:val="0"/>
          <w:sz w:val="18"/>
          <w:szCs w:val="18"/>
        </w:rPr>
      </w:pPr>
    </w:p>
    <w:sectPr w:rsidR="00EA21F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9C" w:rsidRDefault="00E5549C">
      <w:r>
        <w:separator/>
      </w:r>
    </w:p>
  </w:endnote>
  <w:endnote w:type="continuationSeparator" w:id="0">
    <w:p w:rsidR="00E5549C" w:rsidRDefault="00E5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FF" w:rsidRDefault="00C96711">
    <w:pPr>
      <w:pStyle w:val="a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20" name="图片 20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20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2253615</wp:posOffset>
          </wp:positionH>
          <wp:positionV relativeFrom="paragraph">
            <wp:posOffset>9886950</wp:posOffset>
          </wp:positionV>
          <wp:extent cx="1075690" cy="422910"/>
          <wp:effectExtent l="0" t="0" r="0" b="0"/>
          <wp:wrapNone/>
          <wp:docPr id="19" name="图片 19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9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8" name="图片 18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8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7" name="图片 17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7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6" name="图片 16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8477250</wp:posOffset>
          </wp:positionH>
          <wp:positionV relativeFrom="paragraph">
            <wp:posOffset>353060</wp:posOffset>
          </wp:positionV>
          <wp:extent cx="981075" cy="381000"/>
          <wp:effectExtent l="0" t="0" r="0" b="0"/>
          <wp:wrapNone/>
          <wp:docPr id="4" name="图片 2" descr="dn_01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dn_013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9C" w:rsidRDefault="00E5549C">
      <w:r>
        <w:separator/>
      </w:r>
    </w:p>
  </w:footnote>
  <w:footnote w:type="continuationSeparator" w:id="0">
    <w:p w:rsidR="00E5549C" w:rsidRDefault="00E5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D38"/>
    <w:multiLevelType w:val="multilevel"/>
    <w:tmpl w:val="07556D3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A0599B"/>
    <w:multiLevelType w:val="multilevel"/>
    <w:tmpl w:val="0DA0599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5435FE"/>
    <w:multiLevelType w:val="multilevel"/>
    <w:tmpl w:val="525435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8B57F3"/>
    <w:multiLevelType w:val="multilevel"/>
    <w:tmpl w:val="5D8B57F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EE432D"/>
    <w:multiLevelType w:val="multilevel"/>
    <w:tmpl w:val="5DEE43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627C10"/>
    <w:multiLevelType w:val="multilevel"/>
    <w:tmpl w:val="6A627C1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61"/>
    <w:rsid w:val="0000111F"/>
    <w:rsid w:val="000204E0"/>
    <w:rsid w:val="00026B8B"/>
    <w:rsid w:val="00031958"/>
    <w:rsid w:val="00034273"/>
    <w:rsid w:val="00037246"/>
    <w:rsid w:val="0004232B"/>
    <w:rsid w:val="000452EC"/>
    <w:rsid w:val="000609D6"/>
    <w:rsid w:val="000629EE"/>
    <w:rsid w:val="00063DA2"/>
    <w:rsid w:val="00066983"/>
    <w:rsid w:val="00066DB0"/>
    <w:rsid w:val="000741AD"/>
    <w:rsid w:val="00080280"/>
    <w:rsid w:val="0008184D"/>
    <w:rsid w:val="000820FB"/>
    <w:rsid w:val="00087B30"/>
    <w:rsid w:val="00095EB2"/>
    <w:rsid w:val="000A3851"/>
    <w:rsid w:val="000C1288"/>
    <w:rsid w:val="000C77FE"/>
    <w:rsid w:val="000E49CF"/>
    <w:rsid w:val="000E63C4"/>
    <w:rsid w:val="000E657A"/>
    <w:rsid w:val="000F3CE5"/>
    <w:rsid w:val="000F48EC"/>
    <w:rsid w:val="000F5DE7"/>
    <w:rsid w:val="00103E2B"/>
    <w:rsid w:val="001061FD"/>
    <w:rsid w:val="00111126"/>
    <w:rsid w:val="00111FFB"/>
    <w:rsid w:val="001209D6"/>
    <w:rsid w:val="00126958"/>
    <w:rsid w:val="00133AC6"/>
    <w:rsid w:val="00144341"/>
    <w:rsid w:val="00153AAE"/>
    <w:rsid w:val="00167C8F"/>
    <w:rsid w:val="00175E07"/>
    <w:rsid w:val="001828FE"/>
    <w:rsid w:val="00182D0D"/>
    <w:rsid w:val="00183856"/>
    <w:rsid w:val="001844FF"/>
    <w:rsid w:val="00187A0D"/>
    <w:rsid w:val="001B4CF3"/>
    <w:rsid w:val="001C0017"/>
    <w:rsid w:val="001C7201"/>
    <w:rsid w:val="001C7C94"/>
    <w:rsid w:val="001D1614"/>
    <w:rsid w:val="001D73B9"/>
    <w:rsid w:val="001E0140"/>
    <w:rsid w:val="001E492A"/>
    <w:rsid w:val="001E534B"/>
    <w:rsid w:val="001F1147"/>
    <w:rsid w:val="001F6EF8"/>
    <w:rsid w:val="00203025"/>
    <w:rsid w:val="00203283"/>
    <w:rsid w:val="00214833"/>
    <w:rsid w:val="00217D6B"/>
    <w:rsid w:val="002219A6"/>
    <w:rsid w:val="00236C21"/>
    <w:rsid w:val="002631D2"/>
    <w:rsid w:val="00275A73"/>
    <w:rsid w:val="002802BE"/>
    <w:rsid w:val="00282E47"/>
    <w:rsid w:val="0028431E"/>
    <w:rsid w:val="00293780"/>
    <w:rsid w:val="002C174F"/>
    <w:rsid w:val="002D0891"/>
    <w:rsid w:val="002E2A69"/>
    <w:rsid w:val="002E3B5D"/>
    <w:rsid w:val="002E5F74"/>
    <w:rsid w:val="00304F82"/>
    <w:rsid w:val="00311240"/>
    <w:rsid w:val="00316644"/>
    <w:rsid w:val="00321924"/>
    <w:rsid w:val="00324F7F"/>
    <w:rsid w:val="00327F0A"/>
    <w:rsid w:val="00335810"/>
    <w:rsid w:val="0033606C"/>
    <w:rsid w:val="00337259"/>
    <w:rsid w:val="00337D71"/>
    <w:rsid w:val="00341C11"/>
    <w:rsid w:val="0034227A"/>
    <w:rsid w:val="003439BD"/>
    <w:rsid w:val="0034531B"/>
    <w:rsid w:val="0034577B"/>
    <w:rsid w:val="003522FC"/>
    <w:rsid w:val="00355428"/>
    <w:rsid w:val="00360FC4"/>
    <w:rsid w:val="003769DC"/>
    <w:rsid w:val="003773D7"/>
    <w:rsid w:val="00385BE9"/>
    <w:rsid w:val="003974EA"/>
    <w:rsid w:val="003A3DAC"/>
    <w:rsid w:val="003B224E"/>
    <w:rsid w:val="003B6D66"/>
    <w:rsid w:val="003D1CE6"/>
    <w:rsid w:val="003D52B7"/>
    <w:rsid w:val="003E451B"/>
    <w:rsid w:val="003F51AE"/>
    <w:rsid w:val="00404B57"/>
    <w:rsid w:val="00410FDA"/>
    <w:rsid w:val="004252D3"/>
    <w:rsid w:val="00425A4A"/>
    <w:rsid w:val="004310DA"/>
    <w:rsid w:val="0043378B"/>
    <w:rsid w:val="004411E7"/>
    <w:rsid w:val="00445351"/>
    <w:rsid w:val="00453BC5"/>
    <w:rsid w:val="00455623"/>
    <w:rsid w:val="004706A4"/>
    <w:rsid w:val="00483359"/>
    <w:rsid w:val="004929DC"/>
    <w:rsid w:val="00494744"/>
    <w:rsid w:val="004A0711"/>
    <w:rsid w:val="004A072C"/>
    <w:rsid w:val="004A71F7"/>
    <w:rsid w:val="004A7D28"/>
    <w:rsid w:val="004C096A"/>
    <w:rsid w:val="004C4489"/>
    <w:rsid w:val="004C4AC9"/>
    <w:rsid w:val="004C4C30"/>
    <w:rsid w:val="004C7CDA"/>
    <w:rsid w:val="004D05CA"/>
    <w:rsid w:val="004D2D28"/>
    <w:rsid w:val="004D6D00"/>
    <w:rsid w:val="004E1669"/>
    <w:rsid w:val="004E1EE4"/>
    <w:rsid w:val="004E24B0"/>
    <w:rsid w:val="004E55DE"/>
    <w:rsid w:val="004F1D98"/>
    <w:rsid w:val="004F7076"/>
    <w:rsid w:val="0051116B"/>
    <w:rsid w:val="005117AC"/>
    <w:rsid w:val="00520EFF"/>
    <w:rsid w:val="00524AF2"/>
    <w:rsid w:val="0052749B"/>
    <w:rsid w:val="00534563"/>
    <w:rsid w:val="005539C5"/>
    <w:rsid w:val="00560909"/>
    <w:rsid w:val="00572A5A"/>
    <w:rsid w:val="00572CB0"/>
    <w:rsid w:val="005835AE"/>
    <w:rsid w:val="005A1B16"/>
    <w:rsid w:val="005A3889"/>
    <w:rsid w:val="005B5456"/>
    <w:rsid w:val="005C3719"/>
    <w:rsid w:val="005E6A66"/>
    <w:rsid w:val="006040BE"/>
    <w:rsid w:val="006043B5"/>
    <w:rsid w:val="00605BC3"/>
    <w:rsid w:val="00613F4D"/>
    <w:rsid w:val="00614378"/>
    <w:rsid w:val="00616DF2"/>
    <w:rsid w:val="00616E7C"/>
    <w:rsid w:val="006261CD"/>
    <w:rsid w:val="006264D5"/>
    <w:rsid w:val="006315AC"/>
    <w:rsid w:val="00634D0F"/>
    <w:rsid w:val="00643A8B"/>
    <w:rsid w:val="006523E2"/>
    <w:rsid w:val="00672D9D"/>
    <w:rsid w:val="00676D59"/>
    <w:rsid w:val="006778B2"/>
    <w:rsid w:val="00685285"/>
    <w:rsid w:val="00691AF4"/>
    <w:rsid w:val="006A3D8B"/>
    <w:rsid w:val="006A758F"/>
    <w:rsid w:val="006B5B26"/>
    <w:rsid w:val="006C0ACA"/>
    <w:rsid w:val="006C3841"/>
    <w:rsid w:val="006C397E"/>
    <w:rsid w:val="006D24E5"/>
    <w:rsid w:val="006D3208"/>
    <w:rsid w:val="006E6297"/>
    <w:rsid w:val="00700177"/>
    <w:rsid w:val="007044EF"/>
    <w:rsid w:val="0070455B"/>
    <w:rsid w:val="0071662B"/>
    <w:rsid w:val="00721200"/>
    <w:rsid w:val="00723357"/>
    <w:rsid w:val="00731724"/>
    <w:rsid w:val="007538A8"/>
    <w:rsid w:val="00753BA1"/>
    <w:rsid w:val="00756669"/>
    <w:rsid w:val="00764111"/>
    <w:rsid w:val="00772B69"/>
    <w:rsid w:val="0078066C"/>
    <w:rsid w:val="00795086"/>
    <w:rsid w:val="007958A7"/>
    <w:rsid w:val="007A41AF"/>
    <w:rsid w:val="007A7F6E"/>
    <w:rsid w:val="007B0F87"/>
    <w:rsid w:val="007B23EE"/>
    <w:rsid w:val="007B472F"/>
    <w:rsid w:val="007C625B"/>
    <w:rsid w:val="007F31D0"/>
    <w:rsid w:val="007F4685"/>
    <w:rsid w:val="007F515B"/>
    <w:rsid w:val="007F58F8"/>
    <w:rsid w:val="007F68AF"/>
    <w:rsid w:val="00801785"/>
    <w:rsid w:val="00802D61"/>
    <w:rsid w:val="0081132D"/>
    <w:rsid w:val="00813480"/>
    <w:rsid w:val="00817A70"/>
    <w:rsid w:val="008257B2"/>
    <w:rsid w:val="0083213A"/>
    <w:rsid w:val="00842AE1"/>
    <w:rsid w:val="00854083"/>
    <w:rsid w:val="00861743"/>
    <w:rsid w:val="00873F59"/>
    <w:rsid w:val="00874EEE"/>
    <w:rsid w:val="00876486"/>
    <w:rsid w:val="00877BFE"/>
    <w:rsid w:val="0088070A"/>
    <w:rsid w:val="00882E23"/>
    <w:rsid w:val="008853B5"/>
    <w:rsid w:val="008865F3"/>
    <w:rsid w:val="0089274E"/>
    <w:rsid w:val="00893650"/>
    <w:rsid w:val="008A5780"/>
    <w:rsid w:val="008C12A4"/>
    <w:rsid w:val="008C1AFD"/>
    <w:rsid w:val="008C1C4F"/>
    <w:rsid w:val="008C56D8"/>
    <w:rsid w:val="008D45A4"/>
    <w:rsid w:val="008D6EE9"/>
    <w:rsid w:val="008E04B5"/>
    <w:rsid w:val="008E0BD9"/>
    <w:rsid w:val="008E5DCF"/>
    <w:rsid w:val="008E6833"/>
    <w:rsid w:val="008F23C9"/>
    <w:rsid w:val="008F55A4"/>
    <w:rsid w:val="008F76BA"/>
    <w:rsid w:val="00900960"/>
    <w:rsid w:val="00902598"/>
    <w:rsid w:val="00906E1F"/>
    <w:rsid w:val="00916408"/>
    <w:rsid w:val="00925951"/>
    <w:rsid w:val="009325E9"/>
    <w:rsid w:val="009422E6"/>
    <w:rsid w:val="009466DA"/>
    <w:rsid w:val="0095154D"/>
    <w:rsid w:val="00951C3E"/>
    <w:rsid w:val="00953666"/>
    <w:rsid w:val="00962502"/>
    <w:rsid w:val="00974530"/>
    <w:rsid w:val="0098499F"/>
    <w:rsid w:val="00996E09"/>
    <w:rsid w:val="009B0514"/>
    <w:rsid w:val="009B6001"/>
    <w:rsid w:val="009B620F"/>
    <w:rsid w:val="009C407D"/>
    <w:rsid w:val="009C436A"/>
    <w:rsid w:val="009E28ED"/>
    <w:rsid w:val="009F13F3"/>
    <w:rsid w:val="009F2917"/>
    <w:rsid w:val="009F2E38"/>
    <w:rsid w:val="009F4C1D"/>
    <w:rsid w:val="00A13833"/>
    <w:rsid w:val="00A151E5"/>
    <w:rsid w:val="00A15237"/>
    <w:rsid w:val="00A27268"/>
    <w:rsid w:val="00A3467C"/>
    <w:rsid w:val="00A40D8C"/>
    <w:rsid w:val="00A430FF"/>
    <w:rsid w:val="00A43B7A"/>
    <w:rsid w:val="00A50C7C"/>
    <w:rsid w:val="00A50ED1"/>
    <w:rsid w:val="00A62E6C"/>
    <w:rsid w:val="00A64F2F"/>
    <w:rsid w:val="00A70781"/>
    <w:rsid w:val="00A810B5"/>
    <w:rsid w:val="00A921DE"/>
    <w:rsid w:val="00A936BA"/>
    <w:rsid w:val="00AA3E9D"/>
    <w:rsid w:val="00AB01F1"/>
    <w:rsid w:val="00AB6410"/>
    <w:rsid w:val="00AC5D51"/>
    <w:rsid w:val="00AC5FA9"/>
    <w:rsid w:val="00AC70EC"/>
    <w:rsid w:val="00AD0FE0"/>
    <w:rsid w:val="00AD482E"/>
    <w:rsid w:val="00AD7D21"/>
    <w:rsid w:val="00AF04A4"/>
    <w:rsid w:val="00AF7237"/>
    <w:rsid w:val="00B01339"/>
    <w:rsid w:val="00B035B0"/>
    <w:rsid w:val="00B15326"/>
    <w:rsid w:val="00B24C4A"/>
    <w:rsid w:val="00B32E97"/>
    <w:rsid w:val="00B34353"/>
    <w:rsid w:val="00B34C96"/>
    <w:rsid w:val="00B36B4E"/>
    <w:rsid w:val="00B37CB2"/>
    <w:rsid w:val="00B420FF"/>
    <w:rsid w:val="00B43566"/>
    <w:rsid w:val="00B44A18"/>
    <w:rsid w:val="00B666F3"/>
    <w:rsid w:val="00B730B1"/>
    <w:rsid w:val="00B73391"/>
    <w:rsid w:val="00B762BD"/>
    <w:rsid w:val="00B77FEE"/>
    <w:rsid w:val="00B80E30"/>
    <w:rsid w:val="00B82C00"/>
    <w:rsid w:val="00B83B9B"/>
    <w:rsid w:val="00B9038F"/>
    <w:rsid w:val="00BD07A0"/>
    <w:rsid w:val="00BD1B31"/>
    <w:rsid w:val="00BD5CBE"/>
    <w:rsid w:val="00BE4AB5"/>
    <w:rsid w:val="00C07C74"/>
    <w:rsid w:val="00C10A94"/>
    <w:rsid w:val="00C16C3B"/>
    <w:rsid w:val="00C24AEB"/>
    <w:rsid w:val="00C25C02"/>
    <w:rsid w:val="00C26D73"/>
    <w:rsid w:val="00C3457B"/>
    <w:rsid w:val="00C472F9"/>
    <w:rsid w:val="00C5178B"/>
    <w:rsid w:val="00C544C9"/>
    <w:rsid w:val="00C73D8A"/>
    <w:rsid w:val="00C81C23"/>
    <w:rsid w:val="00C92854"/>
    <w:rsid w:val="00C92CE4"/>
    <w:rsid w:val="00C943A3"/>
    <w:rsid w:val="00C96711"/>
    <w:rsid w:val="00C967C0"/>
    <w:rsid w:val="00C96801"/>
    <w:rsid w:val="00CA03BE"/>
    <w:rsid w:val="00CA0AA8"/>
    <w:rsid w:val="00CA0F26"/>
    <w:rsid w:val="00CB686E"/>
    <w:rsid w:val="00CD64BF"/>
    <w:rsid w:val="00CD7A73"/>
    <w:rsid w:val="00CF2A1F"/>
    <w:rsid w:val="00D06023"/>
    <w:rsid w:val="00D12CDD"/>
    <w:rsid w:val="00D27506"/>
    <w:rsid w:val="00D532D2"/>
    <w:rsid w:val="00D623E7"/>
    <w:rsid w:val="00D63B3A"/>
    <w:rsid w:val="00D6629B"/>
    <w:rsid w:val="00D74BAB"/>
    <w:rsid w:val="00D75728"/>
    <w:rsid w:val="00D84981"/>
    <w:rsid w:val="00D84E53"/>
    <w:rsid w:val="00D94A92"/>
    <w:rsid w:val="00DA171A"/>
    <w:rsid w:val="00DA39A2"/>
    <w:rsid w:val="00DA5405"/>
    <w:rsid w:val="00DA65F8"/>
    <w:rsid w:val="00DA74B5"/>
    <w:rsid w:val="00DA7C84"/>
    <w:rsid w:val="00DB59F3"/>
    <w:rsid w:val="00DB70CC"/>
    <w:rsid w:val="00DC02E0"/>
    <w:rsid w:val="00DC2F82"/>
    <w:rsid w:val="00DC6511"/>
    <w:rsid w:val="00DD7279"/>
    <w:rsid w:val="00DE0E58"/>
    <w:rsid w:val="00DE2CC0"/>
    <w:rsid w:val="00DE7AEA"/>
    <w:rsid w:val="00DF0BCF"/>
    <w:rsid w:val="00DF2209"/>
    <w:rsid w:val="00DF2D34"/>
    <w:rsid w:val="00E020C6"/>
    <w:rsid w:val="00E11155"/>
    <w:rsid w:val="00E12C3E"/>
    <w:rsid w:val="00E12E96"/>
    <w:rsid w:val="00E20137"/>
    <w:rsid w:val="00E30A66"/>
    <w:rsid w:val="00E31529"/>
    <w:rsid w:val="00E33185"/>
    <w:rsid w:val="00E34178"/>
    <w:rsid w:val="00E34BF2"/>
    <w:rsid w:val="00E41F23"/>
    <w:rsid w:val="00E4678B"/>
    <w:rsid w:val="00E54196"/>
    <w:rsid w:val="00E5549C"/>
    <w:rsid w:val="00E97605"/>
    <w:rsid w:val="00EA18AE"/>
    <w:rsid w:val="00EA21FE"/>
    <w:rsid w:val="00EA4556"/>
    <w:rsid w:val="00EB096D"/>
    <w:rsid w:val="00EC52C2"/>
    <w:rsid w:val="00EC5BA1"/>
    <w:rsid w:val="00EC759A"/>
    <w:rsid w:val="00ED78B1"/>
    <w:rsid w:val="00EF0789"/>
    <w:rsid w:val="00F12FF1"/>
    <w:rsid w:val="00F21B3C"/>
    <w:rsid w:val="00F252FA"/>
    <w:rsid w:val="00F3273D"/>
    <w:rsid w:val="00F33D7F"/>
    <w:rsid w:val="00F4096B"/>
    <w:rsid w:val="00F427FB"/>
    <w:rsid w:val="00F437DD"/>
    <w:rsid w:val="00F65790"/>
    <w:rsid w:val="00F65F11"/>
    <w:rsid w:val="00F72320"/>
    <w:rsid w:val="00F80ED5"/>
    <w:rsid w:val="00F903E6"/>
    <w:rsid w:val="00F9161D"/>
    <w:rsid w:val="00F961AC"/>
    <w:rsid w:val="00FA4A79"/>
    <w:rsid w:val="00FA50EC"/>
    <w:rsid w:val="00FB3087"/>
    <w:rsid w:val="00FC6011"/>
    <w:rsid w:val="00FC6D55"/>
    <w:rsid w:val="00FC6F94"/>
    <w:rsid w:val="00FD16FF"/>
    <w:rsid w:val="00FD4527"/>
    <w:rsid w:val="00FD5B95"/>
    <w:rsid w:val="00FE0E21"/>
    <w:rsid w:val="00FF4706"/>
    <w:rsid w:val="00FF62D6"/>
    <w:rsid w:val="00FF64D0"/>
    <w:rsid w:val="02055214"/>
    <w:rsid w:val="07EF7893"/>
    <w:rsid w:val="0953715A"/>
    <w:rsid w:val="0D1B49FA"/>
    <w:rsid w:val="0ECC0CC5"/>
    <w:rsid w:val="132135FD"/>
    <w:rsid w:val="202D3756"/>
    <w:rsid w:val="22B343FA"/>
    <w:rsid w:val="22CB0296"/>
    <w:rsid w:val="28C46DE6"/>
    <w:rsid w:val="2E331558"/>
    <w:rsid w:val="33A46447"/>
    <w:rsid w:val="3696421B"/>
    <w:rsid w:val="39964B88"/>
    <w:rsid w:val="434D6E78"/>
    <w:rsid w:val="43F551BC"/>
    <w:rsid w:val="45AF0BE0"/>
    <w:rsid w:val="4C264B77"/>
    <w:rsid w:val="4F3B686F"/>
    <w:rsid w:val="54DA32C1"/>
    <w:rsid w:val="5891595B"/>
    <w:rsid w:val="5FC248F3"/>
    <w:rsid w:val="624D3928"/>
    <w:rsid w:val="62C4089A"/>
    <w:rsid w:val="66BA13F0"/>
    <w:rsid w:val="6A7A0B20"/>
    <w:rsid w:val="6AC3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E00F31C-34F0-4912-930C-F85AAC12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sz w:val="28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Pr>
      <w:rFonts w:ascii="Times New Roman" w:hAnsi="Times New Roman"/>
      <w:sz w:val="24"/>
      <w:szCs w:val="24"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uiPriority w:val="99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99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2Char">
    <w:name w:val="标题 2 Char"/>
    <w:link w:val="2"/>
    <w:uiPriority w:val="99"/>
    <w:qFormat/>
    <w:locked/>
    <w:rPr>
      <w:rFonts w:ascii="微软雅黑" w:eastAsia="微软雅黑" w:hAnsi="微软雅黑" w:cs="Times New Roman"/>
      <w:b/>
      <w:bCs/>
      <w:color w:val="0070C0"/>
      <w:sz w:val="32"/>
      <w:szCs w:val="32"/>
    </w:rPr>
  </w:style>
  <w:style w:type="character" w:customStyle="1" w:styleId="3Char">
    <w:name w:val="标题 3 Char"/>
    <w:link w:val="3"/>
    <w:uiPriority w:val="99"/>
    <w:qFormat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entitle">
    <w:name w:val="en_title"/>
    <w:uiPriority w:val="99"/>
    <w:qFormat/>
    <w:rPr>
      <w:rFonts w:cs="Times New Roman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customStyle="1" w:styleId="ListParagraph1">
    <w:name w:val="List Paragraph1"/>
    <w:basedOn w:val="a"/>
    <w:uiPriority w:val="99"/>
    <w:pPr>
      <w:ind w:firstLineChars="200" w:firstLine="420"/>
    </w:pPr>
  </w:style>
  <w:style w:type="table" w:customStyle="1" w:styleId="11">
    <w:name w:val="中等深浅列表 11"/>
    <w:uiPriority w:val="99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5"/>
    <w:uiPriority w:val="99"/>
    <w:qFormat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rPr>
      <w:rFonts w:cs="Times New Roman"/>
    </w:rPr>
  </w:style>
  <w:style w:type="paragraph" w:customStyle="1" w:styleId="12">
    <w:name w:val="列出段落1"/>
    <w:basedOn w:val="a"/>
    <w:uiPriority w:val="99"/>
    <w:pPr>
      <w:ind w:firstLineChars="200" w:firstLine="420"/>
    </w:p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676</Words>
  <Characters>3854</Characters>
  <Application>Microsoft Office Word</Application>
  <DocSecurity>0</DocSecurity>
  <Lines>32</Lines>
  <Paragraphs>9</Paragraphs>
  <ScaleCrop>false</ScaleCrop>
  <Company>Sky123.Org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周佳莹 </cp:lastModifiedBy>
  <cp:revision>41</cp:revision>
  <cp:lastPrinted>2016-01-21T13:15:00Z</cp:lastPrinted>
  <dcterms:created xsi:type="dcterms:W3CDTF">2017-12-16T06:36:00Z</dcterms:created>
  <dcterms:modified xsi:type="dcterms:W3CDTF">2019-12-12T08:45:00Z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_DocHome">
    <vt:i4>257655282</vt:i4>
  </property>
</Properties>
</file>